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5BD" w:rsidRPr="00D26262" w:rsidRDefault="004C45BD" w:rsidP="004C45BD">
      <w:pPr>
        <w:spacing w:after="0" w:line="240" w:lineRule="auto"/>
        <w:rPr>
          <w:rFonts w:ascii="Times New Roman" w:eastAsia="Times New Roman" w:hAnsi="Times New Roman" w:cs="Times New Roman"/>
          <w:sz w:val="24"/>
          <w:szCs w:val="24"/>
          <w:u w:val="single"/>
          <w:lang w:eastAsia="ru-RU"/>
        </w:rPr>
      </w:pPr>
    </w:p>
    <w:p w:rsidR="004C45BD" w:rsidRPr="00D26262" w:rsidRDefault="004C45BD" w:rsidP="004C45BD">
      <w:pPr>
        <w:spacing w:after="0" w:line="240" w:lineRule="auto"/>
        <w:jc w:val="center"/>
        <w:rPr>
          <w:rFonts w:ascii="Times New Roman" w:hAnsi="Times New Roman" w:cs="Times New Roman"/>
          <w:sz w:val="24"/>
          <w:szCs w:val="24"/>
        </w:rPr>
      </w:pPr>
      <w:r w:rsidRPr="00D26262">
        <w:rPr>
          <w:rFonts w:ascii="Times New Roman" w:hAnsi="Times New Roman" w:cs="Times New Roman"/>
          <w:sz w:val="24"/>
          <w:szCs w:val="24"/>
        </w:rPr>
        <w:t xml:space="preserve">Администрация </w:t>
      </w:r>
      <w:proofErr w:type="gramStart"/>
      <w:r w:rsidRPr="00D26262">
        <w:rPr>
          <w:rFonts w:ascii="Times New Roman" w:hAnsi="Times New Roman" w:cs="Times New Roman"/>
          <w:sz w:val="24"/>
          <w:szCs w:val="24"/>
        </w:rPr>
        <w:t>г</w:t>
      </w:r>
      <w:proofErr w:type="gramEnd"/>
      <w:r w:rsidRPr="00D26262">
        <w:rPr>
          <w:rFonts w:ascii="Times New Roman" w:hAnsi="Times New Roman" w:cs="Times New Roman"/>
          <w:sz w:val="24"/>
          <w:szCs w:val="24"/>
        </w:rPr>
        <w:t>. Улан – Удэ  Комитет по образованию</w:t>
      </w:r>
    </w:p>
    <w:p w:rsidR="004C45BD" w:rsidRPr="00D26262" w:rsidRDefault="004C45BD" w:rsidP="004C45BD">
      <w:pPr>
        <w:spacing w:after="0" w:line="240" w:lineRule="auto"/>
        <w:jc w:val="center"/>
        <w:rPr>
          <w:rFonts w:ascii="Times New Roman" w:hAnsi="Times New Roman" w:cs="Times New Roman"/>
          <w:b/>
          <w:sz w:val="24"/>
          <w:szCs w:val="24"/>
          <w:u w:val="single"/>
        </w:rPr>
      </w:pPr>
      <w:r w:rsidRPr="00D26262">
        <w:rPr>
          <w:rFonts w:ascii="Times New Roman" w:hAnsi="Times New Roman" w:cs="Times New Roman"/>
          <w:b/>
          <w:sz w:val="24"/>
          <w:szCs w:val="24"/>
          <w:u w:val="single"/>
        </w:rPr>
        <w:t xml:space="preserve">Муниципальное бюджетное общеобразовательное учреждение </w:t>
      </w:r>
    </w:p>
    <w:p w:rsidR="004C45BD" w:rsidRDefault="004C45BD" w:rsidP="004C45BD">
      <w:pPr>
        <w:spacing w:after="0" w:line="240" w:lineRule="auto"/>
        <w:jc w:val="center"/>
        <w:rPr>
          <w:rFonts w:ascii="Times New Roman" w:hAnsi="Times New Roman" w:cs="Times New Roman"/>
          <w:b/>
          <w:sz w:val="24"/>
          <w:szCs w:val="24"/>
          <w:u w:val="single"/>
        </w:rPr>
      </w:pPr>
      <w:r w:rsidRPr="00D26262">
        <w:rPr>
          <w:rFonts w:ascii="Times New Roman" w:hAnsi="Times New Roman" w:cs="Times New Roman"/>
          <w:b/>
          <w:sz w:val="24"/>
          <w:szCs w:val="24"/>
          <w:u w:val="single"/>
        </w:rPr>
        <w:t>«</w:t>
      </w:r>
      <w:proofErr w:type="gramStart"/>
      <w:r w:rsidRPr="00D26262">
        <w:rPr>
          <w:rFonts w:ascii="Times New Roman" w:hAnsi="Times New Roman" w:cs="Times New Roman"/>
          <w:b/>
          <w:sz w:val="24"/>
          <w:szCs w:val="24"/>
          <w:u w:val="single"/>
          <w:lang w:val="en-US"/>
        </w:rPr>
        <w:t>C</w:t>
      </w:r>
      <w:proofErr w:type="spellStart"/>
      <w:proofErr w:type="gramEnd"/>
      <w:r w:rsidRPr="00D26262">
        <w:rPr>
          <w:rFonts w:ascii="Times New Roman" w:hAnsi="Times New Roman" w:cs="Times New Roman"/>
          <w:b/>
          <w:sz w:val="24"/>
          <w:szCs w:val="24"/>
          <w:u w:val="single"/>
        </w:rPr>
        <w:t>редняя</w:t>
      </w:r>
      <w:proofErr w:type="spellEnd"/>
      <w:r w:rsidRPr="00D26262">
        <w:rPr>
          <w:rFonts w:ascii="Times New Roman" w:hAnsi="Times New Roman" w:cs="Times New Roman"/>
          <w:b/>
          <w:sz w:val="24"/>
          <w:szCs w:val="24"/>
          <w:u w:val="single"/>
        </w:rPr>
        <w:t xml:space="preserve"> общеобразовательная школа № 41» </w:t>
      </w:r>
    </w:p>
    <w:p w:rsidR="004C45BD" w:rsidRDefault="004C45BD" w:rsidP="004C45BD">
      <w:pPr>
        <w:spacing w:after="0" w:line="240" w:lineRule="auto"/>
        <w:jc w:val="center"/>
        <w:rPr>
          <w:rFonts w:ascii="Times New Roman" w:hAnsi="Times New Roman" w:cs="Times New Roman"/>
          <w:b/>
          <w:sz w:val="24"/>
          <w:szCs w:val="24"/>
          <w:u w:val="single"/>
        </w:rPr>
      </w:pPr>
    </w:p>
    <w:p w:rsidR="004C45BD" w:rsidRDefault="004C45BD" w:rsidP="004C45BD">
      <w:pPr>
        <w:spacing w:after="0" w:line="240" w:lineRule="auto"/>
        <w:jc w:val="center"/>
        <w:rPr>
          <w:rFonts w:ascii="Times New Roman" w:hAnsi="Times New Roman" w:cs="Times New Roman"/>
          <w:b/>
          <w:sz w:val="24"/>
          <w:szCs w:val="24"/>
          <w:u w:val="single"/>
        </w:rPr>
      </w:pPr>
    </w:p>
    <w:p w:rsidR="004C45BD" w:rsidRDefault="004C45BD" w:rsidP="004C45BD">
      <w:pPr>
        <w:spacing w:after="0" w:line="240" w:lineRule="auto"/>
        <w:jc w:val="center"/>
        <w:rPr>
          <w:rFonts w:ascii="Times New Roman" w:hAnsi="Times New Roman" w:cs="Times New Roman"/>
          <w:b/>
          <w:sz w:val="24"/>
          <w:szCs w:val="24"/>
          <w:u w:val="single"/>
        </w:rPr>
      </w:pPr>
    </w:p>
    <w:p w:rsidR="004C45BD" w:rsidRPr="00D26262" w:rsidRDefault="004C45BD" w:rsidP="004C45BD">
      <w:pPr>
        <w:spacing w:after="0" w:line="240" w:lineRule="auto"/>
        <w:jc w:val="center"/>
        <w:rPr>
          <w:rFonts w:ascii="Times New Roman" w:hAnsi="Times New Roman" w:cs="Times New Roman"/>
          <w:b/>
          <w:sz w:val="24"/>
          <w:szCs w:val="24"/>
          <w:u w:val="single"/>
        </w:rPr>
      </w:pPr>
    </w:p>
    <w:p w:rsidR="004C45BD" w:rsidRPr="00D26262" w:rsidRDefault="004C45BD" w:rsidP="004C45BD">
      <w:pPr>
        <w:pStyle w:val="a8"/>
        <w:ind w:left="360"/>
        <w:rPr>
          <w:b w:val="0"/>
        </w:rPr>
      </w:pPr>
    </w:p>
    <w:p w:rsidR="004C45BD" w:rsidRDefault="004C45BD" w:rsidP="004C45BD">
      <w:pPr>
        <w:pStyle w:val="a8"/>
        <w:rPr>
          <w:b w:val="0"/>
          <w:sz w:val="28"/>
          <w:szCs w:val="28"/>
        </w:rPr>
      </w:pPr>
      <w:r w:rsidRPr="00D26262">
        <w:rPr>
          <w:b w:val="0"/>
          <w:sz w:val="28"/>
          <w:szCs w:val="28"/>
        </w:rPr>
        <w:t>Всероссийский   конкурс учебно-исследовательских работ «Юный архивист»</w:t>
      </w:r>
    </w:p>
    <w:p w:rsidR="004C45BD" w:rsidRPr="00D26262" w:rsidRDefault="004C45BD" w:rsidP="004C45BD">
      <w:pPr>
        <w:pStyle w:val="a8"/>
        <w:rPr>
          <w:b w:val="0"/>
          <w:sz w:val="28"/>
          <w:szCs w:val="28"/>
        </w:rPr>
      </w:pPr>
    </w:p>
    <w:p w:rsidR="004C45BD" w:rsidRPr="00D26262" w:rsidRDefault="004C45BD" w:rsidP="004C45BD">
      <w:pPr>
        <w:pStyle w:val="a8"/>
        <w:ind w:left="360"/>
      </w:pPr>
      <w:r>
        <w:rPr>
          <w:sz w:val="40"/>
          <w:szCs w:val="40"/>
        </w:rPr>
        <w:t>Подвиг учителя</w:t>
      </w:r>
    </w:p>
    <w:p w:rsidR="004C45BD" w:rsidRDefault="004C45BD" w:rsidP="004C45BD">
      <w:pPr>
        <w:pStyle w:val="a8"/>
        <w:ind w:left="360"/>
      </w:pPr>
    </w:p>
    <w:p w:rsidR="004C45BD" w:rsidRDefault="004C45BD" w:rsidP="004C45BD">
      <w:pPr>
        <w:pStyle w:val="a8"/>
        <w:ind w:left="360"/>
      </w:pPr>
    </w:p>
    <w:p w:rsidR="004C45BD" w:rsidRPr="00D26262" w:rsidRDefault="004C45BD" w:rsidP="004C45BD">
      <w:pPr>
        <w:pStyle w:val="a8"/>
        <w:ind w:left="360"/>
      </w:pPr>
    </w:p>
    <w:p w:rsidR="004C45BD" w:rsidRDefault="004C45BD" w:rsidP="004C45BD">
      <w:pPr>
        <w:pStyle w:val="a8"/>
        <w:ind w:left="360"/>
        <w:jc w:val="right"/>
        <w:rPr>
          <w:sz w:val="22"/>
          <w:szCs w:val="22"/>
        </w:rPr>
      </w:pPr>
      <w:r>
        <w:rPr>
          <w:sz w:val="22"/>
          <w:szCs w:val="22"/>
        </w:rPr>
        <w:t>Зайцев Денис</w:t>
      </w:r>
    </w:p>
    <w:p w:rsidR="004C45BD" w:rsidRPr="00D26262" w:rsidRDefault="004C45BD" w:rsidP="004C45BD">
      <w:pPr>
        <w:pStyle w:val="a8"/>
        <w:ind w:left="360"/>
        <w:jc w:val="right"/>
        <w:rPr>
          <w:sz w:val="22"/>
          <w:szCs w:val="22"/>
        </w:rPr>
      </w:pPr>
      <w:r>
        <w:rPr>
          <w:sz w:val="22"/>
          <w:szCs w:val="22"/>
        </w:rPr>
        <w:t>Алексеевич</w:t>
      </w:r>
    </w:p>
    <w:p w:rsidR="004C45BD" w:rsidRPr="00D26262" w:rsidRDefault="004C45BD" w:rsidP="004C45BD">
      <w:pPr>
        <w:pStyle w:val="a8"/>
        <w:jc w:val="right"/>
        <w:rPr>
          <w:b w:val="0"/>
          <w:sz w:val="22"/>
          <w:szCs w:val="22"/>
        </w:rPr>
      </w:pPr>
      <w:r>
        <w:rPr>
          <w:b w:val="0"/>
          <w:sz w:val="22"/>
          <w:szCs w:val="22"/>
        </w:rPr>
        <w:t xml:space="preserve">           </w:t>
      </w:r>
      <w:r w:rsidRPr="00D26262">
        <w:rPr>
          <w:b w:val="0"/>
          <w:sz w:val="22"/>
          <w:szCs w:val="22"/>
        </w:rPr>
        <w:t>670045  Республика Бурятия</w:t>
      </w:r>
    </w:p>
    <w:p w:rsidR="004C45BD" w:rsidRPr="00D26262" w:rsidRDefault="004C45BD" w:rsidP="004C45BD">
      <w:pPr>
        <w:pStyle w:val="a8"/>
        <w:ind w:left="360"/>
        <w:jc w:val="right"/>
        <w:rPr>
          <w:b w:val="0"/>
          <w:sz w:val="22"/>
          <w:szCs w:val="22"/>
        </w:rPr>
      </w:pPr>
      <w:r w:rsidRPr="00D26262">
        <w:rPr>
          <w:b w:val="0"/>
          <w:sz w:val="22"/>
          <w:szCs w:val="22"/>
        </w:rPr>
        <w:t>г</w:t>
      </w:r>
      <w:proofErr w:type="gramStart"/>
      <w:r w:rsidRPr="00D26262">
        <w:rPr>
          <w:b w:val="0"/>
          <w:sz w:val="22"/>
          <w:szCs w:val="22"/>
        </w:rPr>
        <w:t>.У</w:t>
      </w:r>
      <w:proofErr w:type="gramEnd"/>
      <w:r w:rsidRPr="00D26262">
        <w:rPr>
          <w:b w:val="0"/>
          <w:sz w:val="22"/>
          <w:szCs w:val="22"/>
        </w:rPr>
        <w:t>лан-Удэ</w:t>
      </w:r>
    </w:p>
    <w:p w:rsidR="004C45BD" w:rsidRPr="00D26262" w:rsidRDefault="004C45BD" w:rsidP="004C45BD">
      <w:pPr>
        <w:pStyle w:val="a8"/>
        <w:ind w:left="360"/>
        <w:jc w:val="right"/>
        <w:rPr>
          <w:b w:val="0"/>
        </w:rPr>
      </w:pPr>
      <w:r w:rsidRPr="00D26262">
        <w:rPr>
          <w:b w:val="0"/>
        </w:rPr>
        <w:t>ул. Октябрьская д.29</w:t>
      </w:r>
    </w:p>
    <w:p w:rsidR="004C45BD" w:rsidRPr="00D26262" w:rsidRDefault="004C45BD" w:rsidP="004C45BD">
      <w:pPr>
        <w:pStyle w:val="a8"/>
        <w:ind w:left="360"/>
        <w:jc w:val="right"/>
        <w:rPr>
          <w:b w:val="0"/>
        </w:rPr>
      </w:pPr>
      <w:r w:rsidRPr="00D26262">
        <w:rPr>
          <w:b w:val="0"/>
        </w:rPr>
        <w:t>МАОУ «СОШ № 41 г</w:t>
      </w:r>
      <w:proofErr w:type="gramStart"/>
      <w:r w:rsidRPr="00D26262">
        <w:rPr>
          <w:b w:val="0"/>
        </w:rPr>
        <w:t>.У</w:t>
      </w:r>
      <w:proofErr w:type="gramEnd"/>
      <w:r w:rsidRPr="00D26262">
        <w:rPr>
          <w:b w:val="0"/>
        </w:rPr>
        <w:t>лан-Удэ»</w:t>
      </w:r>
    </w:p>
    <w:p w:rsidR="004C45BD" w:rsidRPr="00D26262" w:rsidRDefault="004C45BD" w:rsidP="004C45BD">
      <w:pPr>
        <w:pStyle w:val="a8"/>
        <w:ind w:left="360"/>
        <w:jc w:val="right"/>
        <w:rPr>
          <w:b w:val="0"/>
        </w:rPr>
      </w:pPr>
      <w:r w:rsidRPr="00D26262">
        <w:rPr>
          <w:b w:val="0"/>
        </w:rPr>
        <w:t xml:space="preserve">11 класс </w:t>
      </w:r>
    </w:p>
    <w:p w:rsidR="004C45BD" w:rsidRPr="00D26262" w:rsidRDefault="004C45BD" w:rsidP="004C45BD">
      <w:pPr>
        <w:pStyle w:val="a8"/>
        <w:jc w:val="right"/>
        <w:rPr>
          <w:b w:val="0"/>
        </w:rPr>
      </w:pPr>
      <w:r w:rsidRPr="00D26262">
        <w:rPr>
          <w:b w:val="0"/>
        </w:rPr>
        <w:t xml:space="preserve">Тел/факс 8 – (3012) 26 –79 –55, </w:t>
      </w:r>
    </w:p>
    <w:p w:rsidR="004C45BD" w:rsidRPr="00D26262" w:rsidRDefault="004C45BD" w:rsidP="004C45BD">
      <w:pPr>
        <w:pStyle w:val="a8"/>
        <w:ind w:left="360"/>
        <w:jc w:val="right"/>
        <w:rPr>
          <w:b w:val="0"/>
        </w:rPr>
      </w:pPr>
      <w:r w:rsidRPr="00D26262">
        <w:rPr>
          <w:b w:val="0"/>
        </w:rPr>
        <w:t xml:space="preserve">тел.26-80-26. </w:t>
      </w:r>
    </w:p>
    <w:p w:rsidR="004C45BD" w:rsidRPr="00D2600E" w:rsidRDefault="004C45BD" w:rsidP="004C45BD">
      <w:pPr>
        <w:pStyle w:val="a8"/>
        <w:ind w:left="360"/>
        <w:jc w:val="right"/>
        <w:rPr>
          <w:b w:val="0"/>
        </w:rPr>
      </w:pPr>
      <w:r w:rsidRPr="00D2600E">
        <w:rPr>
          <w:b w:val="0"/>
          <w:lang w:val="en-US"/>
        </w:rPr>
        <w:t>E</w:t>
      </w:r>
      <w:r w:rsidRPr="00D2600E">
        <w:rPr>
          <w:b w:val="0"/>
        </w:rPr>
        <w:t>-</w:t>
      </w:r>
      <w:r w:rsidRPr="00D2600E">
        <w:rPr>
          <w:b w:val="0"/>
          <w:lang w:val="en-US"/>
        </w:rPr>
        <w:t>mail</w:t>
      </w:r>
      <w:r w:rsidRPr="00D2600E">
        <w:rPr>
          <w:b w:val="0"/>
        </w:rPr>
        <w:t xml:space="preserve">: </w:t>
      </w:r>
      <w:hyperlink r:id="rId5" w:history="1">
        <w:r w:rsidRPr="00D2600E">
          <w:rPr>
            <w:rStyle w:val="a4"/>
            <w:b w:val="0"/>
            <w:color w:val="auto"/>
            <w:lang w:val="en-US"/>
          </w:rPr>
          <w:t>schooluu</w:t>
        </w:r>
        <w:r w:rsidRPr="00D2600E">
          <w:rPr>
            <w:rStyle w:val="a4"/>
            <w:b w:val="0"/>
            <w:color w:val="auto"/>
          </w:rPr>
          <w:t>41@</w:t>
        </w:r>
        <w:r w:rsidRPr="00D2600E">
          <w:rPr>
            <w:rStyle w:val="a4"/>
            <w:b w:val="0"/>
            <w:color w:val="auto"/>
            <w:lang w:val="en-US"/>
          </w:rPr>
          <w:t>gmail</w:t>
        </w:r>
        <w:r w:rsidRPr="00D2600E">
          <w:rPr>
            <w:rStyle w:val="a4"/>
            <w:b w:val="0"/>
            <w:color w:val="auto"/>
          </w:rPr>
          <w:t>.</w:t>
        </w:r>
        <w:r w:rsidRPr="00D2600E">
          <w:rPr>
            <w:rStyle w:val="a4"/>
            <w:b w:val="0"/>
            <w:color w:val="auto"/>
            <w:lang w:val="en-US"/>
          </w:rPr>
          <w:t>com</w:t>
        </w:r>
      </w:hyperlink>
    </w:p>
    <w:p w:rsidR="004C45BD" w:rsidRPr="00D2600E" w:rsidRDefault="004C45BD" w:rsidP="004C45BD">
      <w:pPr>
        <w:pStyle w:val="a8"/>
        <w:ind w:left="360"/>
        <w:jc w:val="right"/>
        <w:rPr>
          <w:b w:val="0"/>
        </w:rPr>
      </w:pPr>
      <w:r w:rsidRPr="00D2600E">
        <w:rPr>
          <w:b w:val="0"/>
        </w:rPr>
        <w:t xml:space="preserve">                                                           Домашний адрес: </w:t>
      </w:r>
    </w:p>
    <w:p w:rsidR="004C45BD" w:rsidRPr="00D2600E" w:rsidRDefault="004C45BD" w:rsidP="004C45BD">
      <w:pPr>
        <w:pStyle w:val="a8"/>
        <w:ind w:left="360"/>
        <w:jc w:val="right"/>
        <w:rPr>
          <w:b w:val="0"/>
        </w:rPr>
      </w:pPr>
      <w:r w:rsidRPr="00D2600E">
        <w:rPr>
          <w:b w:val="0"/>
        </w:rPr>
        <w:t>г</w:t>
      </w:r>
      <w:proofErr w:type="gramStart"/>
      <w:r w:rsidRPr="00D2600E">
        <w:rPr>
          <w:b w:val="0"/>
        </w:rPr>
        <w:t>.У</w:t>
      </w:r>
      <w:proofErr w:type="gramEnd"/>
      <w:r w:rsidRPr="00D2600E">
        <w:rPr>
          <w:b w:val="0"/>
        </w:rPr>
        <w:t xml:space="preserve">лан-Удэ </w:t>
      </w:r>
    </w:p>
    <w:p w:rsidR="004C45BD" w:rsidRPr="00D2600E" w:rsidRDefault="004C45BD" w:rsidP="004C45BD">
      <w:pPr>
        <w:spacing w:after="0"/>
        <w:jc w:val="right"/>
        <w:rPr>
          <w:rFonts w:ascii="Times New Roman" w:hAnsi="Times New Roman" w:cs="Times New Roman"/>
          <w:sz w:val="24"/>
          <w:szCs w:val="24"/>
        </w:rPr>
      </w:pPr>
      <w:r w:rsidRPr="00D2600E">
        <w:rPr>
          <w:rFonts w:ascii="Times New Roman" w:hAnsi="Times New Roman" w:cs="Times New Roman"/>
          <w:sz w:val="24"/>
          <w:szCs w:val="24"/>
        </w:rPr>
        <w:t>Урожайная 46</w:t>
      </w:r>
    </w:p>
    <w:p w:rsidR="004C45BD" w:rsidRPr="001B3B76" w:rsidRDefault="004C45BD" w:rsidP="004C45BD">
      <w:pPr>
        <w:spacing w:after="0"/>
        <w:jc w:val="right"/>
        <w:rPr>
          <w:rFonts w:ascii="Times New Roman" w:hAnsi="Times New Roman" w:cs="Times New Roman"/>
          <w:sz w:val="24"/>
          <w:szCs w:val="24"/>
        </w:rPr>
      </w:pPr>
      <w:r w:rsidRPr="00D2600E">
        <w:rPr>
          <w:rFonts w:ascii="Times New Roman" w:hAnsi="Times New Roman" w:cs="Times New Roman"/>
          <w:sz w:val="24"/>
          <w:szCs w:val="24"/>
        </w:rPr>
        <w:t>Тел</w:t>
      </w:r>
      <w:r w:rsidRPr="001B3B76">
        <w:rPr>
          <w:rFonts w:ascii="Times New Roman" w:hAnsi="Times New Roman" w:cs="Times New Roman"/>
          <w:sz w:val="24"/>
          <w:szCs w:val="24"/>
        </w:rPr>
        <w:t>. 8 9140524206</w:t>
      </w:r>
    </w:p>
    <w:p w:rsidR="004C45BD" w:rsidRPr="00D2600E" w:rsidRDefault="004C45BD" w:rsidP="004C45BD">
      <w:pPr>
        <w:spacing w:after="0"/>
        <w:jc w:val="right"/>
        <w:rPr>
          <w:rFonts w:ascii="Times New Roman" w:hAnsi="Times New Roman" w:cs="Times New Roman"/>
          <w:sz w:val="24"/>
          <w:szCs w:val="24"/>
        </w:rPr>
      </w:pPr>
      <w:r w:rsidRPr="00D2600E">
        <w:rPr>
          <w:rFonts w:ascii="Times New Roman" w:hAnsi="Times New Roman" w:cs="Times New Roman"/>
          <w:sz w:val="24"/>
          <w:szCs w:val="24"/>
        </w:rPr>
        <w:t>Руководитель:</w:t>
      </w:r>
    </w:p>
    <w:p w:rsidR="004C45BD" w:rsidRPr="00D2600E" w:rsidRDefault="004C45BD" w:rsidP="004C45BD">
      <w:pPr>
        <w:spacing w:after="0"/>
        <w:jc w:val="right"/>
        <w:rPr>
          <w:rFonts w:ascii="Times New Roman" w:hAnsi="Times New Roman" w:cs="Times New Roman"/>
          <w:b/>
          <w:sz w:val="24"/>
          <w:szCs w:val="24"/>
        </w:rPr>
      </w:pPr>
      <w:proofErr w:type="spellStart"/>
      <w:r w:rsidRPr="00D2600E">
        <w:rPr>
          <w:rFonts w:ascii="Times New Roman" w:hAnsi="Times New Roman" w:cs="Times New Roman"/>
          <w:b/>
          <w:sz w:val="24"/>
          <w:szCs w:val="24"/>
        </w:rPr>
        <w:t>Копырина</w:t>
      </w:r>
      <w:proofErr w:type="spellEnd"/>
      <w:r w:rsidRPr="00D2600E">
        <w:rPr>
          <w:rFonts w:ascii="Times New Roman" w:hAnsi="Times New Roman" w:cs="Times New Roman"/>
          <w:b/>
          <w:sz w:val="24"/>
          <w:szCs w:val="24"/>
        </w:rPr>
        <w:t xml:space="preserve"> Елена </w:t>
      </w:r>
      <w:proofErr w:type="spellStart"/>
      <w:r w:rsidRPr="00D2600E">
        <w:rPr>
          <w:rFonts w:ascii="Times New Roman" w:hAnsi="Times New Roman" w:cs="Times New Roman"/>
          <w:b/>
          <w:sz w:val="24"/>
          <w:szCs w:val="24"/>
        </w:rPr>
        <w:t>Дондоковна</w:t>
      </w:r>
      <w:proofErr w:type="spellEnd"/>
    </w:p>
    <w:p w:rsidR="004C45BD" w:rsidRPr="00D2600E" w:rsidRDefault="004C45BD" w:rsidP="004C45BD">
      <w:pPr>
        <w:spacing w:after="0"/>
        <w:jc w:val="right"/>
        <w:rPr>
          <w:rFonts w:ascii="Times New Roman" w:hAnsi="Times New Roman" w:cs="Times New Roman"/>
          <w:sz w:val="24"/>
          <w:szCs w:val="24"/>
        </w:rPr>
      </w:pPr>
      <w:r w:rsidRPr="00D2600E">
        <w:rPr>
          <w:rFonts w:ascii="Times New Roman" w:hAnsi="Times New Roman" w:cs="Times New Roman"/>
          <w:sz w:val="24"/>
          <w:szCs w:val="24"/>
        </w:rPr>
        <w:t>Учитель английского языка</w:t>
      </w:r>
    </w:p>
    <w:p w:rsidR="004C45BD" w:rsidRPr="00D2600E" w:rsidRDefault="004C45BD" w:rsidP="004C45BD">
      <w:pPr>
        <w:spacing w:after="0"/>
        <w:jc w:val="right"/>
        <w:rPr>
          <w:rFonts w:ascii="Times New Roman" w:hAnsi="Times New Roman" w:cs="Times New Roman"/>
          <w:sz w:val="24"/>
          <w:szCs w:val="24"/>
        </w:rPr>
      </w:pPr>
      <w:r w:rsidRPr="00D2600E">
        <w:rPr>
          <w:rFonts w:ascii="Times New Roman" w:hAnsi="Times New Roman" w:cs="Times New Roman"/>
          <w:sz w:val="24"/>
          <w:szCs w:val="24"/>
        </w:rPr>
        <w:t>Руководитель школьного музея</w:t>
      </w:r>
    </w:p>
    <w:p w:rsidR="004C45BD" w:rsidRPr="00D2600E" w:rsidRDefault="004C45BD" w:rsidP="004C45BD">
      <w:pPr>
        <w:spacing w:after="0"/>
        <w:jc w:val="right"/>
        <w:rPr>
          <w:rFonts w:ascii="Times New Roman" w:hAnsi="Times New Roman" w:cs="Times New Roman"/>
          <w:sz w:val="24"/>
          <w:szCs w:val="24"/>
        </w:rPr>
      </w:pPr>
      <w:r w:rsidRPr="00D2600E">
        <w:rPr>
          <w:rFonts w:ascii="Times New Roman" w:hAnsi="Times New Roman" w:cs="Times New Roman"/>
          <w:sz w:val="24"/>
          <w:szCs w:val="24"/>
        </w:rPr>
        <w:t>Домашний адрес:</w:t>
      </w:r>
    </w:p>
    <w:p w:rsidR="004C45BD" w:rsidRPr="00D2600E" w:rsidRDefault="004C45BD" w:rsidP="004C45BD">
      <w:pPr>
        <w:spacing w:after="0"/>
        <w:jc w:val="right"/>
        <w:rPr>
          <w:rFonts w:ascii="Times New Roman" w:hAnsi="Times New Roman" w:cs="Times New Roman"/>
          <w:sz w:val="24"/>
          <w:szCs w:val="24"/>
        </w:rPr>
      </w:pPr>
      <w:r w:rsidRPr="00D2600E">
        <w:rPr>
          <w:rFonts w:ascii="Times New Roman" w:hAnsi="Times New Roman" w:cs="Times New Roman"/>
          <w:sz w:val="24"/>
          <w:szCs w:val="24"/>
        </w:rPr>
        <w:t xml:space="preserve">670033 </w:t>
      </w:r>
      <w:proofErr w:type="spellStart"/>
      <w:r w:rsidRPr="00D2600E">
        <w:rPr>
          <w:rFonts w:ascii="Times New Roman" w:hAnsi="Times New Roman" w:cs="Times New Roman"/>
          <w:sz w:val="24"/>
          <w:szCs w:val="24"/>
        </w:rPr>
        <w:t>г</w:t>
      </w:r>
      <w:proofErr w:type="gramStart"/>
      <w:r w:rsidRPr="00D2600E">
        <w:rPr>
          <w:rFonts w:ascii="Times New Roman" w:hAnsi="Times New Roman" w:cs="Times New Roman"/>
          <w:sz w:val="24"/>
          <w:szCs w:val="24"/>
        </w:rPr>
        <w:t>.У</w:t>
      </w:r>
      <w:proofErr w:type="gramEnd"/>
      <w:r w:rsidRPr="00D2600E">
        <w:rPr>
          <w:rFonts w:ascii="Times New Roman" w:hAnsi="Times New Roman" w:cs="Times New Roman"/>
          <w:sz w:val="24"/>
          <w:szCs w:val="24"/>
        </w:rPr>
        <w:t>дан-Удэ</w:t>
      </w:r>
      <w:proofErr w:type="spellEnd"/>
    </w:p>
    <w:p w:rsidR="004C45BD" w:rsidRPr="00D2600E" w:rsidRDefault="004C45BD" w:rsidP="004C45BD">
      <w:pPr>
        <w:spacing w:after="0"/>
        <w:jc w:val="right"/>
        <w:rPr>
          <w:rFonts w:ascii="Times New Roman" w:hAnsi="Times New Roman" w:cs="Times New Roman"/>
          <w:sz w:val="24"/>
          <w:szCs w:val="24"/>
        </w:rPr>
      </w:pPr>
      <w:proofErr w:type="spellStart"/>
      <w:r w:rsidRPr="00D2600E">
        <w:rPr>
          <w:rFonts w:ascii="Times New Roman" w:hAnsi="Times New Roman" w:cs="Times New Roman"/>
          <w:sz w:val="24"/>
          <w:szCs w:val="24"/>
        </w:rPr>
        <w:t>Ул</w:t>
      </w:r>
      <w:proofErr w:type="gramStart"/>
      <w:r w:rsidRPr="00D2600E">
        <w:rPr>
          <w:rFonts w:ascii="Times New Roman" w:hAnsi="Times New Roman" w:cs="Times New Roman"/>
          <w:sz w:val="24"/>
          <w:szCs w:val="24"/>
        </w:rPr>
        <w:t>.Ш</w:t>
      </w:r>
      <w:proofErr w:type="gramEnd"/>
      <w:r w:rsidRPr="00D2600E">
        <w:rPr>
          <w:rFonts w:ascii="Times New Roman" w:hAnsi="Times New Roman" w:cs="Times New Roman"/>
          <w:sz w:val="24"/>
          <w:szCs w:val="24"/>
        </w:rPr>
        <w:t>умяцкого</w:t>
      </w:r>
      <w:proofErr w:type="spellEnd"/>
      <w:r w:rsidRPr="00D2600E">
        <w:rPr>
          <w:rFonts w:ascii="Times New Roman" w:hAnsi="Times New Roman" w:cs="Times New Roman"/>
          <w:sz w:val="24"/>
          <w:szCs w:val="24"/>
        </w:rPr>
        <w:t xml:space="preserve"> 6-123</w:t>
      </w:r>
    </w:p>
    <w:p w:rsidR="004C45BD" w:rsidRPr="00D2600E" w:rsidRDefault="004C45BD" w:rsidP="004C45BD">
      <w:pPr>
        <w:spacing w:after="0"/>
        <w:jc w:val="right"/>
        <w:rPr>
          <w:rFonts w:ascii="Times New Roman" w:hAnsi="Times New Roman" w:cs="Times New Roman"/>
          <w:sz w:val="24"/>
          <w:szCs w:val="24"/>
          <w:lang w:val="en-US"/>
        </w:rPr>
      </w:pPr>
      <w:r w:rsidRPr="00D2600E">
        <w:rPr>
          <w:rFonts w:ascii="Times New Roman" w:hAnsi="Times New Roman" w:cs="Times New Roman"/>
          <w:sz w:val="24"/>
          <w:szCs w:val="24"/>
        </w:rPr>
        <w:t>Тел</w:t>
      </w:r>
      <w:r w:rsidRPr="00D2600E">
        <w:rPr>
          <w:rFonts w:ascii="Times New Roman" w:hAnsi="Times New Roman" w:cs="Times New Roman"/>
          <w:sz w:val="24"/>
          <w:szCs w:val="24"/>
          <w:lang w:val="en-US"/>
        </w:rPr>
        <w:t xml:space="preserve">.8924 358 65 13   </w:t>
      </w:r>
    </w:p>
    <w:p w:rsidR="004C45BD" w:rsidRPr="00D2600E" w:rsidRDefault="004C45BD" w:rsidP="004C45BD">
      <w:pPr>
        <w:spacing w:after="0"/>
        <w:jc w:val="right"/>
        <w:rPr>
          <w:rFonts w:ascii="Times New Roman" w:hAnsi="Times New Roman" w:cs="Times New Roman"/>
          <w:sz w:val="24"/>
          <w:szCs w:val="24"/>
          <w:lang w:val="en-US"/>
        </w:rPr>
      </w:pPr>
      <w:r w:rsidRPr="00D2600E">
        <w:rPr>
          <w:rFonts w:ascii="Times New Roman" w:hAnsi="Times New Roman" w:cs="Times New Roman"/>
          <w:sz w:val="24"/>
          <w:szCs w:val="24"/>
          <w:lang w:val="en-US"/>
        </w:rPr>
        <w:t xml:space="preserve">E-mail: </w:t>
      </w:r>
      <w:hyperlink r:id="rId6" w:history="1">
        <w:r w:rsidRPr="00D2600E">
          <w:rPr>
            <w:rStyle w:val="a4"/>
            <w:rFonts w:ascii="Times New Roman" w:hAnsi="Times New Roman" w:cs="Times New Roman"/>
            <w:color w:val="auto"/>
            <w:sz w:val="24"/>
            <w:szCs w:val="24"/>
            <w:lang w:val="en-US"/>
          </w:rPr>
          <w:t>dondokovna@rambler.ru</w:t>
        </w:r>
      </w:hyperlink>
    </w:p>
    <w:p w:rsidR="004C45BD" w:rsidRPr="00D2600E" w:rsidRDefault="004C45BD" w:rsidP="004C45BD">
      <w:pPr>
        <w:spacing w:after="0"/>
        <w:jc w:val="right"/>
        <w:rPr>
          <w:rFonts w:ascii="Times New Roman" w:hAnsi="Times New Roman" w:cs="Times New Roman"/>
          <w:sz w:val="24"/>
          <w:szCs w:val="24"/>
          <w:lang w:val="en-US"/>
        </w:rPr>
      </w:pPr>
    </w:p>
    <w:p w:rsidR="004C45BD" w:rsidRPr="00D2600E" w:rsidRDefault="004C45BD" w:rsidP="004C45BD">
      <w:pPr>
        <w:spacing w:after="0"/>
        <w:jc w:val="right"/>
        <w:rPr>
          <w:rFonts w:ascii="Times New Roman" w:hAnsi="Times New Roman" w:cs="Times New Roman"/>
          <w:sz w:val="24"/>
          <w:szCs w:val="24"/>
          <w:lang w:val="en-US"/>
        </w:rPr>
      </w:pPr>
    </w:p>
    <w:p w:rsidR="004C45BD" w:rsidRPr="009C0353" w:rsidRDefault="004C45BD" w:rsidP="004C45BD">
      <w:pPr>
        <w:spacing w:after="0"/>
        <w:jc w:val="right"/>
        <w:rPr>
          <w:rFonts w:ascii="Times New Roman" w:hAnsi="Times New Roman" w:cs="Times New Roman"/>
          <w:sz w:val="24"/>
          <w:szCs w:val="24"/>
          <w:lang w:val="en-US"/>
        </w:rPr>
      </w:pPr>
    </w:p>
    <w:p w:rsidR="004C45BD" w:rsidRPr="009C0353" w:rsidRDefault="004C45BD" w:rsidP="004C45BD">
      <w:pPr>
        <w:spacing w:after="0"/>
        <w:jc w:val="right"/>
        <w:rPr>
          <w:rFonts w:ascii="Times New Roman" w:hAnsi="Times New Roman" w:cs="Times New Roman"/>
          <w:sz w:val="24"/>
          <w:szCs w:val="24"/>
          <w:lang w:val="en-US"/>
        </w:rPr>
      </w:pPr>
    </w:p>
    <w:p w:rsidR="004C45BD" w:rsidRPr="009C0353" w:rsidRDefault="004C45BD" w:rsidP="004C45BD">
      <w:pPr>
        <w:spacing w:after="0"/>
        <w:jc w:val="right"/>
        <w:rPr>
          <w:rFonts w:ascii="Times New Roman" w:hAnsi="Times New Roman" w:cs="Times New Roman"/>
          <w:sz w:val="24"/>
          <w:szCs w:val="24"/>
          <w:lang w:val="en-US"/>
        </w:rPr>
      </w:pPr>
    </w:p>
    <w:p w:rsidR="004C45BD" w:rsidRPr="009C0353" w:rsidRDefault="004C45BD" w:rsidP="004C45BD">
      <w:pPr>
        <w:spacing w:after="0"/>
        <w:jc w:val="right"/>
        <w:rPr>
          <w:rFonts w:ascii="Times New Roman" w:hAnsi="Times New Roman" w:cs="Times New Roman"/>
          <w:sz w:val="24"/>
          <w:szCs w:val="24"/>
          <w:lang w:val="en-US"/>
        </w:rPr>
      </w:pPr>
    </w:p>
    <w:p w:rsidR="004C45BD" w:rsidRPr="009C0353" w:rsidRDefault="004C45BD" w:rsidP="004C45BD">
      <w:pPr>
        <w:spacing w:after="0"/>
        <w:jc w:val="right"/>
        <w:rPr>
          <w:rFonts w:ascii="Times New Roman" w:hAnsi="Times New Roman" w:cs="Times New Roman"/>
          <w:sz w:val="24"/>
          <w:szCs w:val="24"/>
          <w:lang w:val="en-US"/>
        </w:rPr>
      </w:pPr>
    </w:p>
    <w:p w:rsidR="004C45BD" w:rsidRPr="00D26262" w:rsidRDefault="004C45BD" w:rsidP="004C45BD">
      <w:pPr>
        <w:spacing w:after="0"/>
        <w:rPr>
          <w:rFonts w:ascii="Times New Roman" w:hAnsi="Times New Roman" w:cs="Times New Roman"/>
          <w:sz w:val="24"/>
          <w:szCs w:val="24"/>
        </w:rPr>
      </w:pPr>
      <w:r w:rsidRPr="009C0353">
        <w:rPr>
          <w:rFonts w:ascii="Times New Roman" w:hAnsi="Times New Roman" w:cs="Times New Roman"/>
          <w:sz w:val="24"/>
          <w:szCs w:val="24"/>
          <w:lang w:val="en-US"/>
        </w:rPr>
        <w:t xml:space="preserve">                                                                 </w:t>
      </w:r>
      <w:r>
        <w:rPr>
          <w:rFonts w:ascii="Times New Roman" w:hAnsi="Times New Roman" w:cs="Times New Roman"/>
          <w:sz w:val="24"/>
          <w:szCs w:val="24"/>
        </w:rPr>
        <w:t>г</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лан-Удэ, 2018г.</w:t>
      </w:r>
    </w:p>
    <w:p w:rsidR="004C45BD" w:rsidRDefault="004C45BD" w:rsidP="004C45BD">
      <w:pPr>
        <w:spacing w:after="0"/>
        <w:jc w:val="center"/>
        <w:rPr>
          <w:rFonts w:ascii="Times New Roman" w:hAnsi="Times New Roman" w:cs="Times New Roman"/>
          <w:b/>
          <w:sz w:val="24"/>
          <w:szCs w:val="24"/>
        </w:rPr>
      </w:pPr>
    </w:p>
    <w:p w:rsidR="004C45BD" w:rsidRDefault="004C45BD" w:rsidP="004C45BD">
      <w:pPr>
        <w:spacing w:after="0"/>
        <w:jc w:val="center"/>
        <w:rPr>
          <w:rFonts w:ascii="Times New Roman" w:hAnsi="Times New Roman" w:cs="Times New Roman"/>
          <w:b/>
          <w:sz w:val="24"/>
          <w:szCs w:val="24"/>
        </w:rPr>
      </w:pPr>
    </w:p>
    <w:p w:rsidR="004C45BD" w:rsidRPr="00F87E47" w:rsidRDefault="004C45BD" w:rsidP="004C45BD">
      <w:pPr>
        <w:spacing w:after="0"/>
        <w:jc w:val="center"/>
        <w:rPr>
          <w:rFonts w:ascii="Times New Roman" w:hAnsi="Times New Roman" w:cs="Times New Roman"/>
          <w:b/>
          <w:sz w:val="24"/>
          <w:szCs w:val="24"/>
        </w:rPr>
      </w:pPr>
      <w:r w:rsidRPr="00F87E47">
        <w:rPr>
          <w:rFonts w:ascii="Times New Roman" w:hAnsi="Times New Roman" w:cs="Times New Roman"/>
          <w:b/>
          <w:sz w:val="24"/>
          <w:szCs w:val="24"/>
        </w:rPr>
        <w:lastRenderedPageBreak/>
        <w:t>Содержание</w:t>
      </w:r>
    </w:p>
    <w:p w:rsidR="004C45BD" w:rsidRPr="00F87E47" w:rsidRDefault="004C45BD" w:rsidP="004C45BD">
      <w:pPr>
        <w:spacing w:after="0"/>
        <w:jc w:val="center"/>
        <w:rPr>
          <w:rFonts w:ascii="Times New Roman" w:hAnsi="Times New Roman" w:cs="Times New Roman"/>
          <w:b/>
          <w:sz w:val="24"/>
          <w:szCs w:val="24"/>
        </w:rPr>
      </w:pPr>
    </w:p>
    <w:p w:rsidR="004C45BD" w:rsidRPr="00F87E47" w:rsidRDefault="004C45BD" w:rsidP="004C45BD">
      <w:pPr>
        <w:spacing w:after="0"/>
        <w:jc w:val="center"/>
        <w:rPr>
          <w:rFonts w:ascii="Times New Roman" w:hAnsi="Times New Roman" w:cs="Times New Roman"/>
          <w:b/>
          <w:sz w:val="24"/>
          <w:szCs w:val="24"/>
        </w:rPr>
      </w:pPr>
    </w:p>
    <w:p w:rsidR="004C45BD" w:rsidRPr="00F87E47" w:rsidRDefault="004C45BD" w:rsidP="004C45BD">
      <w:pPr>
        <w:spacing w:after="0"/>
        <w:jc w:val="center"/>
        <w:rPr>
          <w:rFonts w:ascii="Times New Roman" w:hAnsi="Times New Roman" w:cs="Times New Roman"/>
          <w:b/>
          <w:sz w:val="24"/>
          <w:szCs w:val="24"/>
        </w:rPr>
      </w:pPr>
    </w:p>
    <w:p w:rsidR="004C45BD" w:rsidRPr="00F87E47" w:rsidRDefault="004C45BD" w:rsidP="004C45BD">
      <w:pPr>
        <w:pStyle w:val="a5"/>
        <w:numPr>
          <w:ilvl w:val="0"/>
          <w:numId w:val="1"/>
        </w:numPr>
        <w:spacing w:after="0"/>
        <w:jc w:val="both"/>
        <w:rPr>
          <w:rFonts w:ascii="Times New Roman" w:hAnsi="Times New Roman" w:cs="Times New Roman"/>
          <w:sz w:val="24"/>
          <w:szCs w:val="24"/>
        </w:rPr>
      </w:pPr>
      <w:r w:rsidRPr="00F87E47">
        <w:rPr>
          <w:rFonts w:ascii="Times New Roman" w:hAnsi="Times New Roman" w:cs="Times New Roman"/>
          <w:sz w:val="24"/>
          <w:szCs w:val="24"/>
        </w:rPr>
        <w:t>Введение.</w:t>
      </w:r>
    </w:p>
    <w:p w:rsidR="004C45BD" w:rsidRPr="00F87E47" w:rsidRDefault="004C45BD" w:rsidP="004C45BD">
      <w:pPr>
        <w:pStyle w:val="a5"/>
        <w:numPr>
          <w:ilvl w:val="0"/>
          <w:numId w:val="1"/>
        </w:numPr>
        <w:spacing w:after="0"/>
        <w:jc w:val="both"/>
        <w:rPr>
          <w:rFonts w:ascii="Times New Roman" w:hAnsi="Times New Roman" w:cs="Times New Roman"/>
          <w:sz w:val="24"/>
          <w:szCs w:val="24"/>
        </w:rPr>
      </w:pPr>
      <w:r w:rsidRPr="00F87E47">
        <w:rPr>
          <w:rFonts w:ascii="Times New Roman" w:hAnsi="Times New Roman" w:cs="Times New Roman"/>
          <w:sz w:val="24"/>
          <w:szCs w:val="24"/>
        </w:rPr>
        <w:t>Основная часть.</w:t>
      </w:r>
    </w:p>
    <w:p w:rsidR="004C45BD" w:rsidRPr="00F87E47" w:rsidRDefault="004C45BD" w:rsidP="004C45BD">
      <w:pPr>
        <w:pStyle w:val="a5"/>
        <w:numPr>
          <w:ilvl w:val="1"/>
          <w:numId w:val="1"/>
        </w:numPr>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  История подвига.</w:t>
      </w:r>
    </w:p>
    <w:p w:rsidR="004C45BD" w:rsidRPr="00F87E47" w:rsidRDefault="004C45BD" w:rsidP="004C45BD">
      <w:pPr>
        <w:pStyle w:val="a5"/>
        <w:numPr>
          <w:ilvl w:val="1"/>
          <w:numId w:val="1"/>
        </w:numPr>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  Память о герое.</w:t>
      </w:r>
    </w:p>
    <w:p w:rsidR="004C45BD" w:rsidRPr="00F87E47" w:rsidRDefault="004C45BD" w:rsidP="004C45BD">
      <w:pPr>
        <w:pStyle w:val="a5"/>
        <w:numPr>
          <w:ilvl w:val="0"/>
          <w:numId w:val="1"/>
        </w:numPr>
        <w:spacing w:after="0"/>
        <w:jc w:val="both"/>
        <w:rPr>
          <w:rFonts w:ascii="Times New Roman" w:hAnsi="Times New Roman" w:cs="Times New Roman"/>
          <w:sz w:val="24"/>
          <w:szCs w:val="24"/>
        </w:rPr>
      </w:pPr>
      <w:r w:rsidRPr="00F87E47">
        <w:rPr>
          <w:rFonts w:ascii="Times New Roman" w:hAnsi="Times New Roman" w:cs="Times New Roman"/>
          <w:sz w:val="24"/>
          <w:szCs w:val="24"/>
        </w:rPr>
        <w:t>Заключение.</w:t>
      </w:r>
    </w:p>
    <w:p w:rsidR="004C45BD" w:rsidRPr="00F87E47" w:rsidRDefault="004C45BD" w:rsidP="004C45BD">
      <w:pPr>
        <w:pStyle w:val="a5"/>
        <w:numPr>
          <w:ilvl w:val="0"/>
          <w:numId w:val="1"/>
        </w:numPr>
        <w:spacing w:after="0"/>
        <w:jc w:val="both"/>
        <w:rPr>
          <w:rFonts w:ascii="Times New Roman" w:hAnsi="Times New Roman" w:cs="Times New Roman"/>
          <w:sz w:val="24"/>
          <w:szCs w:val="24"/>
        </w:rPr>
      </w:pPr>
      <w:r w:rsidRPr="00F87E47">
        <w:rPr>
          <w:rFonts w:ascii="Times New Roman" w:hAnsi="Times New Roman" w:cs="Times New Roman"/>
          <w:sz w:val="24"/>
          <w:szCs w:val="24"/>
        </w:rPr>
        <w:t>Список использованной литературы.</w:t>
      </w:r>
    </w:p>
    <w:p w:rsidR="004C45BD" w:rsidRPr="00F87E47" w:rsidRDefault="004C45BD" w:rsidP="004C45BD">
      <w:pPr>
        <w:pStyle w:val="a5"/>
        <w:numPr>
          <w:ilvl w:val="0"/>
          <w:numId w:val="1"/>
        </w:numPr>
        <w:spacing w:after="0"/>
        <w:jc w:val="both"/>
        <w:rPr>
          <w:rFonts w:ascii="Times New Roman" w:hAnsi="Times New Roman" w:cs="Times New Roman"/>
          <w:sz w:val="24"/>
          <w:szCs w:val="24"/>
        </w:rPr>
      </w:pPr>
      <w:r w:rsidRPr="00F87E47">
        <w:rPr>
          <w:rFonts w:ascii="Times New Roman" w:hAnsi="Times New Roman" w:cs="Times New Roman"/>
          <w:sz w:val="24"/>
          <w:szCs w:val="24"/>
        </w:rPr>
        <w:t>Приложение.</w:t>
      </w:r>
    </w:p>
    <w:p w:rsidR="004C45BD" w:rsidRPr="00F87E47" w:rsidRDefault="004C45BD" w:rsidP="004C45BD">
      <w:pPr>
        <w:pStyle w:val="a5"/>
        <w:spacing w:after="0"/>
        <w:jc w:val="center"/>
        <w:rPr>
          <w:rFonts w:ascii="Times New Roman" w:hAnsi="Times New Roman" w:cs="Times New Roman"/>
          <w:b/>
          <w:sz w:val="24"/>
          <w:szCs w:val="24"/>
        </w:rPr>
      </w:pPr>
      <w:r w:rsidRPr="00F87E47">
        <w:rPr>
          <w:rFonts w:ascii="Times New Roman" w:hAnsi="Times New Roman" w:cs="Times New Roman"/>
          <w:b/>
          <w:sz w:val="24"/>
          <w:szCs w:val="24"/>
        </w:rPr>
        <w:t>Введение</w:t>
      </w:r>
    </w:p>
    <w:p w:rsidR="004C45BD" w:rsidRPr="00F87E47" w:rsidRDefault="004C45BD" w:rsidP="004C45BD">
      <w:pPr>
        <w:spacing w:after="0"/>
        <w:jc w:val="both"/>
        <w:rPr>
          <w:rFonts w:ascii="Times New Roman" w:eastAsia="Calibri" w:hAnsi="Times New Roman" w:cs="Times New Roman"/>
          <w:sz w:val="24"/>
          <w:szCs w:val="24"/>
        </w:rPr>
      </w:pPr>
      <w:r w:rsidRPr="00F87E47">
        <w:rPr>
          <w:rFonts w:ascii="Times New Roman" w:eastAsia="Times New Roman" w:hAnsi="Times New Roman" w:cs="Times New Roman"/>
          <w:sz w:val="24"/>
          <w:szCs w:val="24"/>
          <w:lang w:eastAsia="ru-RU"/>
        </w:rPr>
        <w:t xml:space="preserve">        За годы Великой Отечественной войны с фашистской Германией и милитаристской Японией более 200 советских воинов повторили подвиг Александра Матросова. Многие из них были навечно зачислены в списки своих воинских частей, в городах и селах, школах свято чтят память этих героев. Но есть среди них люди, чей подвиг не столь общеизвестен, не является достоянием знаний широкой общественности. К числу таких малоизвестных личностей относится Иннокентий Николаевич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w:t>
      </w:r>
      <w:r w:rsidRPr="00F87E47">
        <w:rPr>
          <w:rFonts w:ascii="Times New Roman" w:eastAsia="Calibri" w:hAnsi="Times New Roman" w:cs="Times New Roman"/>
          <w:sz w:val="24"/>
          <w:szCs w:val="24"/>
        </w:rPr>
        <w:t xml:space="preserve">      </w:t>
      </w:r>
    </w:p>
    <w:p w:rsidR="004C45BD" w:rsidRPr="00F87E47" w:rsidRDefault="004C45BD" w:rsidP="004C45BD">
      <w:pPr>
        <w:spacing w:after="0"/>
        <w:jc w:val="both"/>
        <w:rPr>
          <w:rFonts w:ascii="Times New Roman" w:eastAsia="Calibri" w:hAnsi="Times New Roman" w:cs="Times New Roman"/>
          <w:sz w:val="24"/>
          <w:szCs w:val="24"/>
        </w:rPr>
      </w:pPr>
      <w:r w:rsidRPr="00F87E47">
        <w:rPr>
          <w:rFonts w:ascii="Times New Roman" w:eastAsia="Calibri" w:hAnsi="Times New Roman" w:cs="Times New Roman"/>
          <w:sz w:val="24"/>
          <w:szCs w:val="24"/>
        </w:rPr>
        <w:t xml:space="preserve">        В годы Великой Отечественной войны таких подвигов было совершено около 300. За этот подвиг 152 человека были посмертно удостоены звания Героя Советского Союза. </w:t>
      </w:r>
      <w:r w:rsidRPr="00F87E47">
        <w:rPr>
          <w:rFonts w:ascii="Times New Roman" w:hAnsi="Times New Roman" w:cs="Times New Roman"/>
          <w:sz w:val="24"/>
          <w:szCs w:val="24"/>
        </w:rPr>
        <w:t xml:space="preserve">Нужно заметить, что после </w:t>
      </w:r>
      <w:proofErr w:type="spellStart"/>
      <w:r w:rsidRPr="00F87E47">
        <w:rPr>
          <w:rFonts w:ascii="Times New Roman" w:hAnsi="Times New Roman" w:cs="Times New Roman"/>
          <w:sz w:val="24"/>
          <w:szCs w:val="24"/>
        </w:rPr>
        <w:t>Баторова</w:t>
      </w:r>
      <w:proofErr w:type="spellEnd"/>
      <w:r w:rsidRPr="00F87E47">
        <w:rPr>
          <w:rFonts w:ascii="Times New Roman" w:hAnsi="Times New Roman" w:cs="Times New Roman"/>
          <w:sz w:val="24"/>
          <w:szCs w:val="24"/>
        </w:rPr>
        <w:t xml:space="preserve"> Иннокентия Николаевича этот подвиг повторили двое его земляков-иркутян, и они были удостоены звания Героя Советского Союза посмертно. А вот подвиг И.Н. </w:t>
      </w:r>
      <w:proofErr w:type="spellStart"/>
      <w:r w:rsidRPr="00F87E47">
        <w:rPr>
          <w:rFonts w:ascii="Times New Roman" w:hAnsi="Times New Roman" w:cs="Times New Roman"/>
          <w:sz w:val="24"/>
          <w:szCs w:val="24"/>
        </w:rPr>
        <w:t>Баторова</w:t>
      </w:r>
      <w:proofErr w:type="spellEnd"/>
      <w:r w:rsidRPr="00F87E47">
        <w:rPr>
          <w:rFonts w:ascii="Times New Roman" w:hAnsi="Times New Roman" w:cs="Times New Roman"/>
          <w:sz w:val="24"/>
          <w:szCs w:val="24"/>
        </w:rPr>
        <w:t xml:space="preserve"> был несправедливо забыт, </w:t>
      </w:r>
      <w:r w:rsidRPr="00F87E47">
        <w:rPr>
          <w:rFonts w:ascii="Times New Roman" w:eastAsia="Calibri" w:hAnsi="Times New Roman" w:cs="Times New Roman"/>
          <w:sz w:val="24"/>
          <w:szCs w:val="24"/>
        </w:rPr>
        <w:t xml:space="preserve">он не был удостоен звания Героя, т.к. его родители были репрессированы.  </w:t>
      </w:r>
      <w:r w:rsidRPr="00F87E47">
        <w:rPr>
          <w:rFonts w:ascii="Times New Roman" w:hAnsi="Times New Roman" w:cs="Times New Roman"/>
          <w:sz w:val="24"/>
          <w:szCs w:val="24"/>
        </w:rPr>
        <w:t xml:space="preserve">О нем вспомнили лишь в 1965 году. </w:t>
      </w:r>
      <w:r w:rsidRPr="00F87E47">
        <w:rPr>
          <w:rFonts w:ascii="Times New Roman" w:eastAsia="Times New Roman" w:hAnsi="Times New Roman" w:cs="Times New Roman"/>
          <w:sz w:val="24"/>
          <w:szCs w:val="24"/>
          <w:lang w:eastAsia="ru-RU"/>
        </w:rPr>
        <w:t xml:space="preserve">Указом Президиума Верховного Совета СССР от 6 мая 1965 года, накануне празднования 20-летия Победы над фашистской Германией, автоматчик 205-й танковой бригады рядовой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И.Н. посмертно награжден орденом Отечественной войны I степени, который вручен матери героя </w:t>
      </w:r>
      <w:proofErr w:type="spellStart"/>
      <w:r w:rsidRPr="00F87E47">
        <w:rPr>
          <w:rFonts w:ascii="Times New Roman" w:eastAsia="Times New Roman" w:hAnsi="Times New Roman" w:cs="Times New Roman"/>
          <w:sz w:val="24"/>
          <w:szCs w:val="24"/>
          <w:lang w:eastAsia="ru-RU"/>
        </w:rPr>
        <w:t>А.М.Баторовой</w:t>
      </w:r>
      <w:proofErr w:type="spellEnd"/>
      <w:r w:rsidRPr="00F87E47">
        <w:rPr>
          <w:rFonts w:ascii="Times New Roman" w:eastAsia="Times New Roman" w:hAnsi="Times New Roman" w:cs="Times New Roman"/>
          <w:sz w:val="24"/>
          <w:szCs w:val="24"/>
          <w:lang w:eastAsia="ru-RU"/>
        </w:rPr>
        <w:t>.</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В нашей школе об этом человеке знают не понаслышке. Иннокентий Николаевич работал в школе № 41, тогда еще начальной № 66, учителем начальных классов. Отсюда он ушел на фронт. </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w:t>
      </w:r>
      <w:r w:rsidRPr="00F87E47">
        <w:rPr>
          <w:rFonts w:ascii="Times New Roman" w:hAnsi="Times New Roman" w:cs="Times New Roman"/>
          <w:sz w:val="24"/>
          <w:szCs w:val="24"/>
        </w:rPr>
        <w:t xml:space="preserve">      Актуальность данной работы заключается в том, что в нашей школе практически не было никакой информации о </w:t>
      </w:r>
      <w:proofErr w:type="spellStart"/>
      <w:r w:rsidRPr="00F87E47">
        <w:rPr>
          <w:rFonts w:ascii="Times New Roman" w:hAnsi="Times New Roman" w:cs="Times New Roman"/>
          <w:sz w:val="24"/>
          <w:szCs w:val="24"/>
        </w:rPr>
        <w:t>Баторове</w:t>
      </w:r>
      <w:proofErr w:type="spellEnd"/>
      <w:r w:rsidRPr="00F87E47">
        <w:rPr>
          <w:rFonts w:ascii="Times New Roman" w:hAnsi="Times New Roman" w:cs="Times New Roman"/>
          <w:sz w:val="24"/>
          <w:szCs w:val="24"/>
        </w:rPr>
        <w:t xml:space="preserve"> И.Н..</w:t>
      </w:r>
      <w:r w:rsidRPr="00F87E47">
        <w:rPr>
          <w:rFonts w:ascii="Times New Roman" w:eastAsia="Times New Roman" w:hAnsi="Times New Roman" w:cs="Times New Roman"/>
          <w:sz w:val="24"/>
          <w:szCs w:val="24"/>
          <w:lang w:eastAsia="ru-RU"/>
        </w:rPr>
        <w:t xml:space="preserve">  Из воспоминаний выпускников школы мы знали, что большой на всю стену портрет героя появился  в  фойе школы в 70-е годы  ХХ века.  К сожалению, фотографий и материала об этом человеке в школе не сохранилось.  Ученики школы  начали поисковую работу в 2011 г. Найти информацию об Иннокентии </w:t>
      </w:r>
      <w:proofErr w:type="spellStart"/>
      <w:r w:rsidRPr="00F87E47">
        <w:rPr>
          <w:rFonts w:ascii="Times New Roman" w:eastAsia="Times New Roman" w:hAnsi="Times New Roman" w:cs="Times New Roman"/>
          <w:sz w:val="24"/>
          <w:szCs w:val="24"/>
          <w:lang w:eastAsia="ru-RU"/>
        </w:rPr>
        <w:t>Баторове</w:t>
      </w:r>
      <w:proofErr w:type="spellEnd"/>
      <w:r w:rsidRPr="00F87E47">
        <w:rPr>
          <w:rFonts w:ascii="Times New Roman" w:eastAsia="Times New Roman" w:hAnsi="Times New Roman" w:cs="Times New Roman"/>
          <w:sz w:val="24"/>
          <w:szCs w:val="24"/>
          <w:lang w:eastAsia="ru-RU"/>
        </w:rPr>
        <w:t xml:space="preserve"> оказалось не так легко. </w:t>
      </w:r>
    </w:p>
    <w:p w:rsidR="004C45BD" w:rsidRPr="00F87E47" w:rsidRDefault="004C45BD" w:rsidP="004C45BD">
      <w:pPr>
        <w:spacing w:after="0"/>
        <w:jc w:val="both"/>
        <w:rPr>
          <w:rFonts w:ascii="Times New Roman" w:eastAsia="Calibri" w:hAnsi="Times New Roman" w:cs="Times New Roman"/>
          <w:sz w:val="24"/>
          <w:szCs w:val="24"/>
        </w:rPr>
      </w:pPr>
      <w:r w:rsidRPr="00F87E47">
        <w:rPr>
          <w:rFonts w:ascii="Times New Roman" w:hAnsi="Times New Roman" w:cs="Times New Roman"/>
          <w:sz w:val="24"/>
          <w:szCs w:val="24"/>
        </w:rPr>
        <w:t xml:space="preserve">          </w:t>
      </w:r>
      <w:r w:rsidRPr="00F87E47">
        <w:rPr>
          <w:rFonts w:ascii="Times New Roman" w:eastAsia="Times New Roman" w:hAnsi="Times New Roman" w:cs="Times New Roman"/>
          <w:sz w:val="24"/>
          <w:szCs w:val="24"/>
          <w:lang w:eastAsia="ru-RU"/>
        </w:rPr>
        <w:t xml:space="preserve">Практическая значимость данной работы заключается в том, что мы, изучив сохранившиеся школьные книги приказов,  используя современные средства информации, собрали информацию о </w:t>
      </w:r>
      <w:proofErr w:type="spellStart"/>
      <w:r w:rsidRPr="00F87E47">
        <w:rPr>
          <w:rFonts w:ascii="Times New Roman" w:eastAsia="Times New Roman" w:hAnsi="Times New Roman" w:cs="Times New Roman"/>
          <w:sz w:val="24"/>
          <w:szCs w:val="24"/>
          <w:lang w:eastAsia="ru-RU"/>
        </w:rPr>
        <w:t>Баторове</w:t>
      </w:r>
      <w:proofErr w:type="spellEnd"/>
      <w:r w:rsidRPr="00F87E47">
        <w:rPr>
          <w:rFonts w:ascii="Times New Roman" w:eastAsia="Times New Roman" w:hAnsi="Times New Roman" w:cs="Times New Roman"/>
          <w:sz w:val="24"/>
          <w:szCs w:val="24"/>
          <w:lang w:eastAsia="ru-RU"/>
        </w:rPr>
        <w:t xml:space="preserve"> И.Н. и его подвиге. Это, в основном,  выдержки из статей, очерки, публикации.  Очень сложно было найти фотографию, но мы нашли и не одну. Теперь в нашем школьном музее есть стенд, посвященный учителю  нашей школы Иннокентию Николаевичу </w:t>
      </w:r>
      <w:proofErr w:type="spellStart"/>
      <w:r w:rsidRPr="00F87E47">
        <w:rPr>
          <w:rFonts w:ascii="Times New Roman" w:eastAsia="Times New Roman" w:hAnsi="Times New Roman" w:cs="Times New Roman"/>
          <w:sz w:val="24"/>
          <w:szCs w:val="24"/>
          <w:lang w:eastAsia="ru-RU"/>
        </w:rPr>
        <w:t>Баторову</w:t>
      </w:r>
      <w:proofErr w:type="spellEnd"/>
      <w:r w:rsidRPr="00F87E47">
        <w:rPr>
          <w:rFonts w:ascii="Times New Roman" w:eastAsia="Times New Roman" w:hAnsi="Times New Roman" w:cs="Times New Roman"/>
          <w:sz w:val="24"/>
          <w:szCs w:val="24"/>
          <w:lang w:eastAsia="ru-RU"/>
        </w:rPr>
        <w:t>, геройски погибшему во время  Великой Отечественной войны.</w:t>
      </w:r>
      <w:r w:rsidRPr="00F87E47">
        <w:rPr>
          <w:rFonts w:ascii="Times New Roman" w:eastAsia="Calibri" w:hAnsi="Times New Roman" w:cs="Times New Roman"/>
          <w:sz w:val="24"/>
          <w:szCs w:val="24"/>
        </w:rPr>
        <w:t xml:space="preserve"> Мы рассказываем учащимся о подвиге учителя нашей школы.   </w:t>
      </w:r>
    </w:p>
    <w:p w:rsidR="004C45BD" w:rsidRPr="00F87E47" w:rsidRDefault="004C45BD" w:rsidP="004C45BD">
      <w:pPr>
        <w:spacing w:after="0"/>
        <w:jc w:val="both"/>
        <w:rPr>
          <w:rFonts w:ascii="Times New Roman" w:hAnsi="Times New Roman" w:cs="Times New Roman"/>
          <w:sz w:val="24"/>
          <w:szCs w:val="24"/>
        </w:rPr>
      </w:pPr>
      <w:r w:rsidRPr="00F87E47">
        <w:rPr>
          <w:rFonts w:ascii="Times New Roman" w:eastAsia="Times New Roman" w:hAnsi="Times New Roman" w:cs="Times New Roman"/>
          <w:sz w:val="24"/>
          <w:szCs w:val="24"/>
          <w:lang w:eastAsia="ru-RU"/>
        </w:rPr>
        <w:lastRenderedPageBreak/>
        <w:t>Цель данной работы</w:t>
      </w:r>
      <w:r>
        <w:rPr>
          <w:rFonts w:ascii="Times New Roman" w:eastAsia="Times New Roman" w:hAnsi="Times New Roman" w:cs="Times New Roman"/>
          <w:sz w:val="24"/>
          <w:szCs w:val="24"/>
          <w:lang w:eastAsia="ru-RU"/>
        </w:rPr>
        <w:t>:</w:t>
      </w:r>
      <w:r w:rsidRPr="00F87E47">
        <w:rPr>
          <w:rFonts w:ascii="Times New Roman" w:eastAsia="Times New Roman" w:hAnsi="Times New Roman" w:cs="Times New Roman"/>
          <w:sz w:val="24"/>
          <w:szCs w:val="24"/>
          <w:lang w:eastAsia="ru-RU"/>
        </w:rPr>
        <w:t xml:space="preserve"> </w:t>
      </w:r>
      <w:r w:rsidRPr="00F87E47">
        <w:rPr>
          <w:rFonts w:ascii="Times New Roman" w:hAnsi="Times New Roman" w:cs="Times New Roman"/>
          <w:sz w:val="24"/>
          <w:szCs w:val="24"/>
        </w:rPr>
        <w:t>увековечить память</w:t>
      </w:r>
      <w:r w:rsidRPr="00F87E47">
        <w:rPr>
          <w:rFonts w:ascii="Times New Roman" w:eastAsia="Times New Roman" w:hAnsi="Times New Roman" w:cs="Times New Roman"/>
          <w:sz w:val="24"/>
          <w:szCs w:val="24"/>
          <w:lang w:eastAsia="ru-RU"/>
        </w:rPr>
        <w:t xml:space="preserve"> о герое Великой Отечественной войны </w:t>
      </w:r>
      <w:proofErr w:type="spellStart"/>
      <w:r w:rsidRPr="00F87E47">
        <w:rPr>
          <w:rFonts w:ascii="Times New Roman" w:eastAsia="Times New Roman" w:hAnsi="Times New Roman" w:cs="Times New Roman"/>
          <w:sz w:val="24"/>
          <w:szCs w:val="24"/>
          <w:lang w:eastAsia="ru-RU"/>
        </w:rPr>
        <w:t>Баторове</w:t>
      </w:r>
      <w:proofErr w:type="spellEnd"/>
      <w:r w:rsidRPr="00F87E47">
        <w:rPr>
          <w:rFonts w:ascii="Times New Roman" w:eastAsia="Times New Roman" w:hAnsi="Times New Roman" w:cs="Times New Roman"/>
          <w:sz w:val="24"/>
          <w:szCs w:val="24"/>
          <w:lang w:eastAsia="ru-RU"/>
        </w:rPr>
        <w:t xml:space="preserve"> Иннокентии Николаевиче, изучив факты</w:t>
      </w:r>
      <w:r w:rsidRPr="00F87E47">
        <w:rPr>
          <w:rFonts w:ascii="Times New Roman" w:hAnsi="Times New Roman" w:cs="Times New Roman"/>
          <w:sz w:val="24"/>
          <w:szCs w:val="24"/>
        </w:rPr>
        <w:t xml:space="preserve"> его биографии. </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Задачи: </w:t>
      </w:r>
    </w:p>
    <w:p w:rsidR="004C45BD" w:rsidRPr="00F87E47" w:rsidRDefault="004C45BD" w:rsidP="004C45BD">
      <w:pPr>
        <w:pStyle w:val="a3"/>
        <w:spacing w:before="0" w:beforeAutospacing="0" w:after="0" w:afterAutospacing="0" w:line="276" w:lineRule="auto"/>
        <w:jc w:val="both"/>
      </w:pPr>
      <w:r w:rsidRPr="00F87E47">
        <w:t>- углубить знания учащихся по истории Великой Отечественной войны на примере нашего земляка;</w:t>
      </w:r>
    </w:p>
    <w:p w:rsidR="004C45BD" w:rsidRPr="00F87E47" w:rsidRDefault="004C45BD" w:rsidP="004C45BD">
      <w:pPr>
        <w:pStyle w:val="a3"/>
        <w:spacing w:before="0" w:beforeAutospacing="0" w:after="0" w:afterAutospacing="0" w:line="276" w:lineRule="auto"/>
        <w:jc w:val="both"/>
      </w:pPr>
      <w:r w:rsidRPr="00F87E47">
        <w:t>- систематизировать весь поисковый материал по теме;</w:t>
      </w:r>
    </w:p>
    <w:p w:rsidR="004C45BD" w:rsidRDefault="004C45BD" w:rsidP="004C45BD">
      <w:pPr>
        <w:pStyle w:val="a3"/>
        <w:spacing w:before="0" w:beforeAutospacing="0" w:after="0" w:afterAutospacing="0" w:line="276" w:lineRule="auto"/>
        <w:jc w:val="both"/>
      </w:pPr>
      <w:r w:rsidRPr="00F87E47">
        <w:t>- пополнить школьный музей.</w:t>
      </w:r>
    </w:p>
    <w:p w:rsidR="004C45BD" w:rsidRDefault="004C45BD" w:rsidP="004C45BD">
      <w:pPr>
        <w:pStyle w:val="a3"/>
        <w:spacing w:before="0" w:beforeAutospacing="0" w:after="0" w:afterAutospacing="0" w:line="276" w:lineRule="auto"/>
        <w:jc w:val="both"/>
      </w:pPr>
      <w:r>
        <w:t>Для работы мы использовали следующие методы:</w:t>
      </w:r>
    </w:p>
    <w:p w:rsidR="004C45BD" w:rsidRDefault="004C45BD" w:rsidP="004C45BD">
      <w:pPr>
        <w:pStyle w:val="a3"/>
        <w:spacing w:before="0" w:beforeAutospacing="0" w:after="0" w:afterAutospacing="0" w:line="276" w:lineRule="auto"/>
        <w:jc w:val="both"/>
      </w:pPr>
      <w:r>
        <w:t>- информационно – поисковый;</w:t>
      </w:r>
    </w:p>
    <w:p w:rsidR="004C45BD" w:rsidRDefault="004C45BD" w:rsidP="004C45BD">
      <w:pPr>
        <w:pStyle w:val="a3"/>
        <w:spacing w:before="0" w:beforeAutospacing="0" w:after="0" w:afterAutospacing="0" w:line="276" w:lineRule="auto"/>
        <w:jc w:val="both"/>
      </w:pPr>
      <w:r>
        <w:t>- метод исторического исследования;</w:t>
      </w:r>
    </w:p>
    <w:p w:rsidR="004C45BD" w:rsidRDefault="004C45BD" w:rsidP="004C45BD">
      <w:pPr>
        <w:pStyle w:val="a3"/>
        <w:spacing w:before="0" w:beforeAutospacing="0" w:after="0" w:afterAutospacing="0" w:line="276" w:lineRule="auto"/>
        <w:jc w:val="both"/>
      </w:pPr>
      <w:r>
        <w:t>-  аналитический.</w:t>
      </w:r>
    </w:p>
    <w:p w:rsidR="004C45BD" w:rsidRPr="00F87E47" w:rsidRDefault="004C45BD" w:rsidP="004C45BD">
      <w:pPr>
        <w:pStyle w:val="a3"/>
        <w:spacing w:before="0" w:beforeAutospacing="0" w:after="0" w:afterAutospacing="0" w:line="276" w:lineRule="auto"/>
        <w:jc w:val="both"/>
      </w:pPr>
      <w:r>
        <w:t xml:space="preserve">       </w:t>
      </w:r>
    </w:p>
    <w:p w:rsidR="004C45BD" w:rsidRPr="00F87E47" w:rsidRDefault="004C45BD" w:rsidP="004C45BD">
      <w:pPr>
        <w:spacing w:after="0"/>
        <w:jc w:val="center"/>
        <w:rPr>
          <w:rFonts w:ascii="Times New Roman" w:eastAsia="Times New Roman" w:hAnsi="Times New Roman" w:cs="Times New Roman"/>
          <w:b/>
          <w:sz w:val="24"/>
          <w:szCs w:val="24"/>
          <w:lang w:eastAsia="ru-RU"/>
        </w:rPr>
      </w:pPr>
      <w:r w:rsidRPr="00F87E47">
        <w:rPr>
          <w:rFonts w:ascii="Times New Roman" w:eastAsia="Times New Roman" w:hAnsi="Times New Roman" w:cs="Times New Roman"/>
          <w:b/>
          <w:sz w:val="24"/>
          <w:szCs w:val="24"/>
          <w:lang w:eastAsia="ru-RU"/>
        </w:rPr>
        <w:t>Основная часть.</w:t>
      </w:r>
    </w:p>
    <w:p w:rsidR="004C45BD" w:rsidRPr="00F87E47" w:rsidRDefault="004C45BD" w:rsidP="004C45BD">
      <w:pPr>
        <w:spacing w:after="0"/>
        <w:jc w:val="center"/>
        <w:rPr>
          <w:rFonts w:ascii="Times New Roman" w:eastAsia="Times New Roman" w:hAnsi="Times New Roman" w:cs="Times New Roman"/>
          <w:b/>
          <w:sz w:val="24"/>
          <w:szCs w:val="24"/>
          <w:lang w:eastAsia="ru-RU"/>
        </w:rPr>
      </w:pPr>
      <w:r w:rsidRPr="00F87E47">
        <w:rPr>
          <w:rFonts w:ascii="Times New Roman" w:eastAsia="Times New Roman" w:hAnsi="Times New Roman" w:cs="Times New Roman"/>
          <w:b/>
          <w:sz w:val="24"/>
          <w:szCs w:val="24"/>
          <w:lang w:eastAsia="ru-RU"/>
        </w:rPr>
        <w:t>История подвига</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Иннокентий Николаевич родился в 1922 году в семье бурята-арата в улусе </w:t>
      </w:r>
      <w:proofErr w:type="spellStart"/>
      <w:r w:rsidRPr="00F87E47">
        <w:rPr>
          <w:rFonts w:ascii="Times New Roman" w:eastAsia="Times New Roman" w:hAnsi="Times New Roman" w:cs="Times New Roman"/>
          <w:sz w:val="24"/>
          <w:szCs w:val="24"/>
          <w:lang w:eastAsia="ru-RU"/>
        </w:rPr>
        <w:t>Заходы-Корсунгай</w:t>
      </w:r>
      <w:proofErr w:type="spellEnd"/>
      <w:r w:rsidRPr="00F87E47">
        <w:rPr>
          <w:rFonts w:ascii="Times New Roman" w:eastAsia="Times New Roman" w:hAnsi="Times New Roman" w:cs="Times New Roman"/>
          <w:sz w:val="24"/>
          <w:szCs w:val="24"/>
          <w:lang w:eastAsia="ru-RU"/>
        </w:rPr>
        <w:t xml:space="preserve"> </w:t>
      </w:r>
      <w:proofErr w:type="spellStart"/>
      <w:r w:rsidRPr="00F87E47">
        <w:rPr>
          <w:rFonts w:ascii="Times New Roman" w:eastAsia="Times New Roman" w:hAnsi="Times New Roman" w:cs="Times New Roman"/>
          <w:sz w:val="24"/>
          <w:szCs w:val="24"/>
          <w:lang w:eastAsia="ru-RU"/>
        </w:rPr>
        <w:t>Аларского</w:t>
      </w:r>
      <w:proofErr w:type="spellEnd"/>
      <w:r w:rsidRPr="00F87E47">
        <w:rPr>
          <w:rFonts w:ascii="Times New Roman" w:eastAsia="Times New Roman" w:hAnsi="Times New Roman" w:cs="Times New Roman"/>
          <w:sz w:val="24"/>
          <w:szCs w:val="24"/>
          <w:lang w:eastAsia="ru-RU"/>
        </w:rPr>
        <w:t xml:space="preserve"> аймака (ныне </w:t>
      </w:r>
      <w:proofErr w:type="spellStart"/>
      <w:r w:rsidRPr="00F87E47">
        <w:rPr>
          <w:rFonts w:ascii="Times New Roman" w:eastAsia="Times New Roman" w:hAnsi="Times New Roman" w:cs="Times New Roman"/>
          <w:sz w:val="24"/>
          <w:szCs w:val="24"/>
          <w:lang w:eastAsia="ru-RU"/>
        </w:rPr>
        <w:t>Нукутского</w:t>
      </w:r>
      <w:proofErr w:type="spellEnd"/>
      <w:r w:rsidRPr="00F87E47">
        <w:rPr>
          <w:rFonts w:ascii="Times New Roman" w:eastAsia="Times New Roman" w:hAnsi="Times New Roman" w:cs="Times New Roman"/>
          <w:sz w:val="24"/>
          <w:szCs w:val="24"/>
          <w:lang w:eastAsia="ru-RU"/>
        </w:rPr>
        <w:t xml:space="preserve"> района). </w:t>
      </w:r>
      <w:r w:rsidRPr="00F87E47">
        <w:rPr>
          <w:rFonts w:ascii="Times New Roman" w:hAnsi="Times New Roman" w:cs="Times New Roman"/>
          <w:sz w:val="24"/>
          <w:szCs w:val="24"/>
        </w:rPr>
        <w:t xml:space="preserve">Он воспитывался в простой, трудолюбивой семье. </w:t>
      </w:r>
      <w:r w:rsidRPr="00F87E47">
        <w:rPr>
          <w:rFonts w:ascii="Times New Roman" w:eastAsia="Times New Roman" w:hAnsi="Times New Roman" w:cs="Times New Roman"/>
          <w:sz w:val="24"/>
          <w:szCs w:val="24"/>
          <w:lang w:eastAsia="ru-RU"/>
        </w:rPr>
        <w:t>Учился в школе.</w:t>
      </w:r>
      <w:r w:rsidRPr="00F87E47">
        <w:rPr>
          <w:rFonts w:ascii="Times New Roman" w:hAnsi="Times New Roman" w:cs="Times New Roman"/>
          <w:sz w:val="24"/>
          <w:szCs w:val="24"/>
        </w:rPr>
        <w:t xml:space="preserve"> </w:t>
      </w:r>
      <w:r w:rsidRPr="00F87E47">
        <w:rPr>
          <w:rFonts w:ascii="Times New Roman" w:eastAsia="Times New Roman" w:hAnsi="Times New Roman" w:cs="Times New Roman"/>
          <w:sz w:val="24"/>
          <w:szCs w:val="24"/>
          <w:lang w:eastAsia="ru-RU"/>
        </w:rPr>
        <w:t xml:space="preserve">Школа, где он учился, в улусе Заходы, названа именем Иннокентия </w:t>
      </w:r>
      <w:proofErr w:type="spellStart"/>
      <w:r w:rsidRPr="00F87E47">
        <w:rPr>
          <w:rFonts w:ascii="Times New Roman" w:eastAsia="Times New Roman" w:hAnsi="Times New Roman" w:cs="Times New Roman"/>
          <w:sz w:val="24"/>
          <w:szCs w:val="24"/>
          <w:lang w:eastAsia="ru-RU"/>
        </w:rPr>
        <w:t>Баторова</w:t>
      </w:r>
      <w:proofErr w:type="spellEnd"/>
      <w:r w:rsidRPr="00F87E47">
        <w:rPr>
          <w:rFonts w:ascii="Times New Roman" w:eastAsia="Times New Roman" w:hAnsi="Times New Roman" w:cs="Times New Roman"/>
          <w:sz w:val="24"/>
          <w:szCs w:val="24"/>
          <w:lang w:eastAsia="ru-RU"/>
        </w:rPr>
        <w:t xml:space="preserve">.  </w:t>
      </w:r>
      <w:proofErr w:type="gramStart"/>
      <w:r w:rsidRPr="00F87E47">
        <w:rPr>
          <w:rFonts w:ascii="Times New Roman" w:eastAsia="Times New Roman" w:hAnsi="Times New Roman" w:cs="Times New Roman"/>
          <w:sz w:val="24"/>
          <w:szCs w:val="24"/>
          <w:lang w:val="en-US" w:eastAsia="ru-RU"/>
        </w:rPr>
        <w:t>C</w:t>
      </w:r>
      <w:proofErr w:type="spellStart"/>
      <w:r w:rsidRPr="00F87E47">
        <w:rPr>
          <w:rFonts w:ascii="Times New Roman" w:eastAsia="Times New Roman" w:hAnsi="Times New Roman" w:cs="Times New Roman"/>
          <w:sz w:val="24"/>
          <w:szCs w:val="24"/>
          <w:lang w:eastAsia="ru-RU"/>
        </w:rPr>
        <w:t>емилетку</w:t>
      </w:r>
      <w:proofErr w:type="spellEnd"/>
      <w:r w:rsidRPr="00F87E47">
        <w:rPr>
          <w:rFonts w:ascii="Times New Roman" w:eastAsia="Times New Roman" w:hAnsi="Times New Roman" w:cs="Times New Roman"/>
          <w:sz w:val="24"/>
          <w:szCs w:val="24"/>
          <w:lang w:eastAsia="ru-RU"/>
        </w:rPr>
        <w:t xml:space="preserve"> заканчивал в п. Нукуты.</w:t>
      </w:r>
      <w:proofErr w:type="gramEnd"/>
    </w:p>
    <w:p w:rsidR="004C45BD" w:rsidRPr="00F87E47" w:rsidRDefault="004C45BD" w:rsidP="004C45BD">
      <w:pPr>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         На сайте </w:t>
      </w:r>
      <w:proofErr w:type="spellStart"/>
      <w:r w:rsidRPr="00F87E47">
        <w:rPr>
          <w:rFonts w:ascii="Times New Roman" w:hAnsi="Times New Roman" w:cs="Times New Roman"/>
          <w:sz w:val="24"/>
          <w:szCs w:val="24"/>
        </w:rPr>
        <w:t>Нукутской</w:t>
      </w:r>
      <w:proofErr w:type="spellEnd"/>
      <w:r w:rsidRPr="00F87E47">
        <w:rPr>
          <w:rFonts w:ascii="Times New Roman" w:hAnsi="Times New Roman" w:cs="Times New Roman"/>
          <w:sz w:val="24"/>
          <w:szCs w:val="24"/>
        </w:rPr>
        <w:t xml:space="preserve"> школы мы нашли историю и фотографии. Муниципальное общеобразовательное учреждение </w:t>
      </w:r>
      <w:proofErr w:type="spellStart"/>
      <w:r w:rsidRPr="00F87E47">
        <w:rPr>
          <w:rFonts w:ascii="Times New Roman" w:hAnsi="Times New Roman" w:cs="Times New Roman"/>
          <w:sz w:val="24"/>
          <w:szCs w:val="24"/>
        </w:rPr>
        <w:t>Нукутская</w:t>
      </w:r>
      <w:proofErr w:type="spellEnd"/>
      <w:r w:rsidRPr="00F87E47">
        <w:rPr>
          <w:rFonts w:ascii="Times New Roman" w:hAnsi="Times New Roman" w:cs="Times New Roman"/>
          <w:sz w:val="24"/>
          <w:szCs w:val="24"/>
        </w:rPr>
        <w:t xml:space="preserve"> средняя общеобразовательная школа расположена на территории села Нукуты </w:t>
      </w:r>
      <w:proofErr w:type="spellStart"/>
      <w:r w:rsidRPr="00F87E47">
        <w:rPr>
          <w:rFonts w:ascii="Times New Roman" w:hAnsi="Times New Roman" w:cs="Times New Roman"/>
          <w:sz w:val="24"/>
          <w:szCs w:val="24"/>
        </w:rPr>
        <w:t>Нукутского</w:t>
      </w:r>
      <w:proofErr w:type="spellEnd"/>
      <w:r w:rsidRPr="00F87E47">
        <w:rPr>
          <w:rFonts w:ascii="Times New Roman" w:hAnsi="Times New Roman" w:cs="Times New Roman"/>
          <w:sz w:val="24"/>
          <w:szCs w:val="24"/>
        </w:rPr>
        <w:t xml:space="preserve"> района Иркутской области. </w:t>
      </w:r>
    </w:p>
    <w:p w:rsidR="004C45BD" w:rsidRPr="00F87E47" w:rsidRDefault="004C45BD" w:rsidP="004C45BD">
      <w:pPr>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Школа ведёт свою историю с 1844 года. </w:t>
      </w:r>
      <w:r w:rsidRPr="00F87E47">
        <w:rPr>
          <w:rFonts w:ascii="Times New Roman" w:eastAsia="Times New Roman" w:hAnsi="Times New Roman" w:cs="Times New Roman"/>
          <w:sz w:val="24"/>
          <w:szCs w:val="24"/>
          <w:lang w:eastAsia="ru-RU"/>
        </w:rPr>
        <w:t xml:space="preserve">С 1 сентября 1938 года с образованием </w:t>
      </w:r>
      <w:proofErr w:type="spellStart"/>
      <w:r w:rsidRPr="00F87E47">
        <w:rPr>
          <w:rFonts w:ascii="Times New Roman" w:eastAsia="Times New Roman" w:hAnsi="Times New Roman" w:cs="Times New Roman"/>
          <w:sz w:val="24"/>
          <w:szCs w:val="24"/>
          <w:lang w:eastAsia="ru-RU"/>
        </w:rPr>
        <w:t>Нукутского</w:t>
      </w:r>
      <w:proofErr w:type="spellEnd"/>
      <w:r w:rsidRPr="00F87E47">
        <w:rPr>
          <w:rFonts w:ascii="Times New Roman" w:eastAsia="Times New Roman" w:hAnsi="Times New Roman" w:cs="Times New Roman"/>
          <w:sz w:val="24"/>
          <w:szCs w:val="24"/>
          <w:lang w:eastAsia="ru-RU"/>
        </w:rPr>
        <w:t xml:space="preserve"> района школа становится полной средней.</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Как все деревенские дети Иннокентий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рано познал тяжелый крестьянский труд, много работал в поле.  Позже в селе Нукуты окончил курсы учителей.   Иннокентий Николаевич был направлен на работу учителем начальных классов в четырехлетнюю школу № 66 (ныне   №  41) города Улан-Удэ.  То есть в лице Иннокентия Николаевича мы видим начинающего интеллигента, выходца из крестьянской семьи… Можно только предполагать, как счастливо и как интересно сложилась бы дальше судьба талантливого юноши, если бы не война.</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В школьном архиве мы нашли  книгу приказов, начатую в 1941 году. Из нее мы узнали, что в школе № 66 Иннокентий Николаевич одновременно исполнял обязанности делопроизводителя, на эту должность он был назначен приказом № 1 от</w:t>
      </w:r>
      <w:r w:rsidRPr="00F87E47">
        <w:rPr>
          <w:rFonts w:ascii="Times New Roman" w:hAnsi="Times New Roman" w:cs="Times New Roman"/>
          <w:sz w:val="24"/>
          <w:szCs w:val="24"/>
        </w:rPr>
        <w:t xml:space="preserve">  07.01.1941г.</w:t>
      </w:r>
      <w:r w:rsidRPr="00F87E47">
        <w:rPr>
          <w:rFonts w:ascii="Times New Roman" w:eastAsia="Times New Roman" w:hAnsi="Times New Roman" w:cs="Times New Roman"/>
          <w:sz w:val="24"/>
          <w:szCs w:val="24"/>
          <w:lang w:eastAsia="ru-RU"/>
        </w:rPr>
        <w:t xml:space="preserve">  Но война прервала мирный труд учителя.</w:t>
      </w:r>
      <w:r w:rsidRPr="00F87E47">
        <w:rPr>
          <w:rFonts w:ascii="Times New Roman" w:hAnsi="Times New Roman" w:cs="Times New Roman"/>
          <w:sz w:val="24"/>
          <w:szCs w:val="24"/>
        </w:rPr>
        <w:t xml:space="preserve"> 26 июля 1941г. Иннокентий </w:t>
      </w:r>
      <w:proofErr w:type="spellStart"/>
      <w:r w:rsidRPr="00F87E47">
        <w:rPr>
          <w:rFonts w:ascii="Times New Roman" w:hAnsi="Times New Roman" w:cs="Times New Roman"/>
          <w:sz w:val="24"/>
          <w:szCs w:val="24"/>
        </w:rPr>
        <w:t>Баторов</w:t>
      </w:r>
      <w:proofErr w:type="spellEnd"/>
      <w:r w:rsidRPr="00F87E47">
        <w:rPr>
          <w:rFonts w:ascii="Times New Roman" w:hAnsi="Times New Roman" w:cs="Times New Roman"/>
          <w:sz w:val="24"/>
          <w:szCs w:val="24"/>
        </w:rPr>
        <w:t xml:space="preserve"> ушел в ряды Красной армии. </w:t>
      </w:r>
      <w:r w:rsidRPr="00F87E47">
        <w:rPr>
          <w:rFonts w:ascii="Times New Roman" w:eastAsia="Times New Roman" w:hAnsi="Times New Roman" w:cs="Times New Roman"/>
          <w:sz w:val="24"/>
          <w:szCs w:val="24"/>
          <w:lang w:eastAsia="ru-RU"/>
        </w:rPr>
        <w:t xml:space="preserve"> В книге приказов мы видели  Приказ  № 38  по начальной школе № 66 ст. Улан-Удэ </w:t>
      </w:r>
      <w:proofErr w:type="spellStart"/>
      <w:proofErr w:type="gramStart"/>
      <w:r w:rsidRPr="00F87E47">
        <w:rPr>
          <w:rFonts w:ascii="Times New Roman" w:eastAsia="Times New Roman" w:hAnsi="Times New Roman" w:cs="Times New Roman"/>
          <w:sz w:val="24"/>
          <w:szCs w:val="24"/>
          <w:lang w:eastAsia="ru-RU"/>
        </w:rPr>
        <w:t>Восточно</w:t>
      </w:r>
      <w:proofErr w:type="spellEnd"/>
      <w:r w:rsidRPr="00F87E47">
        <w:rPr>
          <w:rFonts w:ascii="Times New Roman" w:eastAsia="Times New Roman" w:hAnsi="Times New Roman" w:cs="Times New Roman"/>
          <w:sz w:val="24"/>
          <w:szCs w:val="24"/>
          <w:lang w:eastAsia="ru-RU"/>
        </w:rPr>
        <w:t xml:space="preserve"> - Сибирской</w:t>
      </w:r>
      <w:proofErr w:type="gramEnd"/>
      <w:r w:rsidRPr="00F87E47">
        <w:rPr>
          <w:rFonts w:ascii="Times New Roman" w:eastAsia="Times New Roman" w:hAnsi="Times New Roman" w:cs="Times New Roman"/>
          <w:sz w:val="24"/>
          <w:szCs w:val="24"/>
          <w:lang w:eastAsia="ru-RU"/>
        </w:rPr>
        <w:t xml:space="preserve"> железной дороги от 7.07.1941г., где в параграфе 1 написано:</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Делопроизводителя </w:t>
      </w:r>
      <w:proofErr w:type="spellStart"/>
      <w:r w:rsidRPr="00F87E47">
        <w:rPr>
          <w:rFonts w:ascii="Times New Roman" w:eastAsia="Times New Roman" w:hAnsi="Times New Roman" w:cs="Times New Roman"/>
          <w:sz w:val="24"/>
          <w:szCs w:val="24"/>
          <w:lang w:eastAsia="ru-RU"/>
        </w:rPr>
        <w:t>Баторова</w:t>
      </w:r>
      <w:proofErr w:type="spellEnd"/>
      <w:r w:rsidRPr="00F87E47">
        <w:rPr>
          <w:rFonts w:ascii="Times New Roman" w:eastAsia="Times New Roman" w:hAnsi="Times New Roman" w:cs="Times New Roman"/>
          <w:sz w:val="24"/>
          <w:szCs w:val="24"/>
          <w:lang w:eastAsia="ru-RU"/>
        </w:rPr>
        <w:t xml:space="preserve"> Иннокентия Николаевича освободить с 26 июля 1941г. от работы ТВ связи с уходом в ряды РККА. Подписан приказ  заведующей  школой Мышевой Галиной Яковлевной.</w:t>
      </w:r>
    </w:p>
    <w:p w:rsidR="004C45BD" w:rsidRPr="00F87E47" w:rsidRDefault="004C45BD" w:rsidP="004C45BD">
      <w:pPr>
        <w:pStyle w:val="a3"/>
        <w:spacing w:before="0" w:beforeAutospacing="0" w:after="0" w:afterAutospacing="0" w:line="276" w:lineRule="auto"/>
        <w:jc w:val="both"/>
      </w:pPr>
      <w:r w:rsidRPr="00F87E47">
        <w:t xml:space="preserve">       В 1941-м Иннокентий </w:t>
      </w:r>
      <w:proofErr w:type="spellStart"/>
      <w:r w:rsidRPr="00F87E47">
        <w:t>Баторов</w:t>
      </w:r>
      <w:proofErr w:type="spellEnd"/>
      <w:r w:rsidRPr="00F87E47">
        <w:t xml:space="preserve"> попадает в танковую часть Забайкальского фронта. Казалось бы, далёкий тыл, не  рвутся бомбы и снаряды, не свистят пули. Но не все так просто было </w:t>
      </w:r>
      <w:proofErr w:type="gramStart"/>
      <w:r w:rsidRPr="00F87E47">
        <w:t>в</w:t>
      </w:r>
      <w:proofErr w:type="gramEnd"/>
      <w:r w:rsidRPr="00F87E47">
        <w:t xml:space="preserve"> то время, когда страна жила под девизом: «Всё для фронта!» </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Забайкальский фронт  был образован 15 сентября 1941 г.  </w:t>
      </w:r>
      <w:r w:rsidRPr="00F87E47">
        <w:rPr>
          <w:rFonts w:ascii="Times New Roman" w:hAnsi="Times New Roman" w:cs="Times New Roman"/>
          <w:sz w:val="24"/>
          <w:szCs w:val="24"/>
        </w:rPr>
        <w:t xml:space="preserve">Ставка Верховного Главнокомандования, учитывая реальную опасность агрессии со стороны </w:t>
      </w:r>
      <w:r w:rsidRPr="00F87E47">
        <w:rPr>
          <w:rFonts w:ascii="Times New Roman" w:hAnsi="Times New Roman" w:cs="Times New Roman"/>
          <w:sz w:val="24"/>
          <w:szCs w:val="24"/>
        </w:rPr>
        <w:lastRenderedPageBreak/>
        <w:t>империалистической Японии, в течение почти всей войны была вынуждена держать на Дальнем Востоке от 15 до 30 процентов боевых сил и сре</w:t>
      </w:r>
      <w:proofErr w:type="gramStart"/>
      <w:r w:rsidRPr="00F87E47">
        <w:rPr>
          <w:rFonts w:ascii="Times New Roman" w:hAnsi="Times New Roman" w:cs="Times New Roman"/>
          <w:sz w:val="24"/>
          <w:szCs w:val="24"/>
        </w:rPr>
        <w:t>дств вс</w:t>
      </w:r>
      <w:proofErr w:type="gramEnd"/>
      <w:r w:rsidRPr="00F87E47">
        <w:rPr>
          <w:rFonts w:ascii="Times New Roman" w:hAnsi="Times New Roman" w:cs="Times New Roman"/>
          <w:sz w:val="24"/>
          <w:szCs w:val="24"/>
        </w:rPr>
        <w:t>ех Советских Вооруженных Сил.  В годы войны дальневосточная группировка не только выполняла свою основную задачу — прикрывала рубежи СССР, но и внесла достойный вклад в разгром фашистской Германии, являясь существенным источником пополнения стратегических резервов Ставки Верховного Главнокомандования</w:t>
      </w:r>
      <w:r w:rsidRPr="00F87E47">
        <w:rPr>
          <w:rFonts w:ascii="Times New Roman" w:eastAsia="Times New Roman" w:hAnsi="Times New Roman" w:cs="Times New Roman"/>
          <w:sz w:val="24"/>
          <w:szCs w:val="24"/>
          <w:lang w:eastAsia="ru-RU"/>
        </w:rPr>
        <w:t xml:space="preserve">, создавая новые части и соединения.  Войска Забайкальского фронта в августе 1945 г. участвовали в стратегической Маньчжурской операции. </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Из воспоминаний однополчан: «</w:t>
      </w:r>
      <w:r w:rsidRPr="00F87E47">
        <w:rPr>
          <w:rFonts w:ascii="Times New Roman" w:eastAsia="Times New Roman" w:hAnsi="Times New Roman" w:cs="Times New Roman"/>
          <w:sz w:val="24"/>
          <w:szCs w:val="24"/>
          <w:lang w:eastAsia="ru-RU"/>
        </w:rPr>
        <w:t xml:space="preserve">Когда часть, в которой служил Иннокентий, стала грузиться в эшелон, чтобы направиться к месту боевых действий,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лежал в госпитале - </w:t>
      </w:r>
      <w:proofErr w:type="gramStart"/>
      <w:r w:rsidRPr="00F87E47">
        <w:rPr>
          <w:rFonts w:ascii="Times New Roman" w:eastAsia="Times New Roman" w:hAnsi="Times New Roman" w:cs="Times New Roman"/>
          <w:sz w:val="24"/>
          <w:szCs w:val="24"/>
          <w:lang w:eastAsia="ru-RU"/>
        </w:rPr>
        <w:t>приболел</w:t>
      </w:r>
      <w:proofErr w:type="gramEnd"/>
      <w:r w:rsidRPr="00F87E47">
        <w:rPr>
          <w:rFonts w:ascii="Times New Roman" w:eastAsia="Times New Roman" w:hAnsi="Times New Roman" w:cs="Times New Roman"/>
          <w:sz w:val="24"/>
          <w:szCs w:val="24"/>
          <w:lang w:eastAsia="ru-RU"/>
        </w:rPr>
        <w:t xml:space="preserve"> немного. Не захотел, чтобы часть ушла без него, сбежал из госпиталя и присоединился к роте</w:t>
      </w:r>
      <w:r>
        <w:rPr>
          <w:rFonts w:ascii="Times New Roman" w:eastAsia="Times New Roman" w:hAnsi="Times New Roman" w:cs="Times New Roman"/>
          <w:sz w:val="24"/>
          <w:szCs w:val="24"/>
          <w:lang w:eastAsia="ru-RU"/>
        </w:rPr>
        <w:t>»</w:t>
      </w:r>
      <w:r w:rsidRPr="00F87E47">
        <w:rPr>
          <w:rFonts w:ascii="Times New Roman" w:eastAsia="Times New Roman" w:hAnsi="Times New Roman" w:cs="Times New Roman"/>
          <w:sz w:val="24"/>
          <w:szCs w:val="24"/>
          <w:lang w:eastAsia="ru-RU"/>
        </w:rPr>
        <w:t>. В короткий срок он овладевал военной специальностью и стал отменным автоматчиком.</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В журнале «Коммунист Вооружённых сил» (N17, 1985 г.) была напечатана статья полковника в отставке А. </w:t>
      </w:r>
      <w:proofErr w:type="spellStart"/>
      <w:r w:rsidRPr="00F87E47">
        <w:rPr>
          <w:rFonts w:ascii="Times New Roman" w:eastAsia="Times New Roman" w:hAnsi="Times New Roman" w:cs="Times New Roman"/>
          <w:sz w:val="24"/>
          <w:szCs w:val="24"/>
          <w:lang w:eastAsia="ru-RU"/>
        </w:rPr>
        <w:t>Котенёва</w:t>
      </w:r>
      <w:proofErr w:type="spellEnd"/>
      <w:r w:rsidRPr="00F87E47">
        <w:rPr>
          <w:rFonts w:ascii="Times New Roman" w:eastAsia="Times New Roman" w:hAnsi="Times New Roman" w:cs="Times New Roman"/>
          <w:sz w:val="24"/>
          <w:szCs w:val="24"/>
          <w:lang w:eastAsia="ru-RU"/>
        </w:rPr>
        <w:t xml:space="preserve"> под названием «Героизм парторга». </w:t>
      </w:r>
      <w:r>
        <w:rPr>
          <w:rFonts w:ascii="Times New Roman" w:eastAsia="Times New Roman" w:hAnsi="Times New Roman" w:cs="Times New Roman"/>
          <w:sz w:val="24"/>
          <w:szCs w:val="24"/>
          <w:lang w:eastAsia="ru-RU"/>
        </w:rPr>
        <w:t>Из нее мы узнали, что к</w:t>
      </w:r>
      <w:r w:rsidRPr="00F87E47">
        <w:rPr>
          <w:rFonts w:ascii="Times New Roman" w:eastAsia="Times New Roman" w:hAnsi="Times New Roman" w:cs="Times New Roman"/>
          <w:sz w:val="24"/>
          <w:szCs w:val="24"/>
          <w:lang w:eastAsia="ru-RU"/>
        </w:rPr>
        <w:t xml:space="preserve">омандиру роты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«пришелся по душе» с первых дней службы. Все у него, за что бы он ни взялся, выходило ловко, будто бы прослужил уже не год. Во всем чувствовалась особая хватка. Да и глаз у новичка оказался зоркий.  Он выделился среди товарищей на стрельбах — положил в девятку и десятку все пули. Через год его как лучшего бойца принимали в партию. Когда </w:t>
      </w:r>
      <w:proofErr w:type="spellStart"/>
      <w:r w:rsidRPr="00F87E47">
        <w:rPr>
          <w:rFonts w:ascii="Times New Roman" w:eastAsia="Times New Roman" w:hAnsi="Times New Roman" w:cs="Times New Roman"/>
          <w:sz w:val="24"/>
          <w:szCs w:val="24"/>
          <w:lang w:eastAsia="ru-RU"/>
        </w:rPr>
        <w:t>Баторова</w:t>
      </w:r>
      <w:proofErr w:type="spellEnd"/>
      <w:r w:rsidRPr="00F87E47">
        <w:rPr>
          <w:rFonts w:ascii="Times New Roman" w:eastAsia="Times New Roman" w:hAnsi="Times New Roman" w:cs="Times New Roman"/>
          <w:sz w:val="24"/>
          <w:szCs w:val="24"/>
          <w:lang w:eastAsia="ru-RU"/>
        </w:rPr>
        <w:t xml:space="preserve"> спросили, как он понимает долг коммуниста, тот сразу ответил: «То есть во всем впереди!» и всегда строго соблюдал это правило — был впереди и на стрельбах, и на учениях, и в трудных походах. За ним тянулись товарищи, и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вел их за собой, преодолевая трудности боевой учебы.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нашел себе надежную опору в лице комсомольских активистов, с их помощью умел доходить до каждого бойца. Но главное, чем завоевал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авторитет у воинов— </w:t>
      </w:r>
      <w:proofErr w:type="gramStart"/>
      <w:r w:rsidRPr="00F87E47">
        <w:rPr>
          <w:rFonts w:ascii="Times New Roman" w:eastAsia="Times New Roman" w:hAnsi="Times New Roman" w:cs="Times New Roman"/>
          <w:sz w:val="24"/>
          <w:szCs w:val="24"/>
          <w:lang w:eastAsia="ru-RU"/>
        </w:rPr>
        <w:t>эт</w:t>
      </w:r>
      <w:proofErr w:type="gramEnd"/>
      <w:r w:rsidRPr="00F87E47">
        <w:rPr>
          <w:rFonts w:ascii="Times New Roman" w:eastAsia="Times New Roman" w:hAnsi="Times New Roman" w:cs="Times New Roman"/>
          <w:sz w:val="24"/>
          <w:szCs w:val="24"/>
          <w:lang w:eastAsia="ru-RU"/>
        </w:rPr>
        <w:t xml:space="preserve">о личный пример во всех делах. Разговорчивый, весёлый, он всегда находился среди бойцов, быстро сближаясь с ними. Как лучшему воину ему было оказано большое доверие - был выбран парторгом роты. Авторитет у </w:t>
      </w:r>
      <w:proofErr w:type="spellStart"/>
      <w:r w:rsidRPr="00F87E47">
        <w:rPr>
          <w:rFonts w:ascii="Times New Roman" w:eastAsia="Times New Roman" w:hAnsi="Times New Roman" w:cs="Times New Roman"/>
          <w:sz w:val="24"/>
          <w:szCs w:val="24"/>
          <w:lang w:eastAsia="ru-RU"/>
        </w:rPr>
        <w:t>Баторова</w:t>
      </w:r>
      <w:proofErr w:type="spellEnd"/>
      <w:r w:rsidRPr="00F87E47">
        <w:rPr>
          <w:rFonts w:ascii="Times New Roman" w:eastAsia="Times New Roman" w:hAnsi="Times New Roman" w:cs="Times New Roman"/>
          <w:sz w:val="24"/>
          <w:szCs w:val="24"/>
          <w:lang w:eastAsia="ru-RU"/>
        </w:rPr>
        <w:t xml:space="preserve"> высокий. Командир Калмыков стал свидетелем такой сцены. Вокруг стола для чистки оружия собрались воины. В центре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с автоматом в руках. Глаза у него закрыты. По команде начинает вслепую разбирать и собирать автомат. Быстро и четко. Секундная стрелка не успела обойти круг циферблата, а детали автомата уже разложены на столе. Еще несколько секунд — и автомат собран. Послышался восторженный шум: — «Вот это виртуоз! Циркач, да и только!»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оглядел десантников, сказал: «Это нам не для цирка надо. Вы же знаете, бой может быть и ночью. А вдруг </w:t>
      </w:r>
      <w:proofErr w:type="gramStart"/>
      <w:r w:rsidRPr="00F87E47">
        <w:rPr>
          <w:rFonts w:ascii="Times New Roman" w:eastAsia="Times New Roman" w:hAnsi="Times New Roman" w:cs="Times New Roman"/>
          <w:sz w:val="24"/>
          <w:szCs w:val="24"/>
          <w:lang w:eastAsia="ru-RU"/>
        </w:rPr>
        <w:t>задержка</w:t>
      </w:r>
      <w:proofErr w:type="gramEnd"/>
      <w:r w:rsidRPr="00F87E47">
        <w:rPr>
          <w:rFonts w:ascii="Times New Roman" w:eastAsia="Times New Roman" w:hAnsi="Times New Roman" w:cs="Times New Roman"/>
          <w:sz w:val="24"/>
          <w:szCs w:val="24"/>
          <w:lang w:eastAsia="ru-RU"/>
        </w:rPr>
        <w:t xml:space="preserve"> какая — песок попал в магазин, патрон заклинило. Лампу будешь зажигать? Или ждать, пока солнышко взойдет?» </w:t>
      </w:r>
    </w:p>
    <w:p w:rsidR="004C45BD"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В августе 1945 года, войска Забайкальского фронта начали наступление на врага. В составе войск фронта выступала и 205-я танковая бригада. Совершив трудный марш по солончакам, танковая бригада подошла к </w:t>
      </w:r>
      <w:proofErr w:type="spellStart"/>
      <w:r w:rsidRPr="00F87E47">
        <w:rPr>
          <w:rFonts w:ascii="Times New Roman" w:eastAsia="Times New Roman" w:hAnsi="Times New Roman" w:cs="Times New Roman"/>
          <w:sz w:val="24"/>
          <w:szCs w:val="24"/>
          <w:lang w:eastAsia="ru-RU"/>
        </w:rPr>
        <w:t>Хайлару</w:t>
      </w:r>
      <w:proofErr w:type="spellEnd"/>
      <w:r w:rsidRPr="00F87E47">
        <w:rPr>
          <w:rFonts w:ascii="Times New Roman" w:eastAsia="Times New Roman" w:hAnsi="Times New Roman" w:cs="Times New Roman"/>
          <w:sz w:val="24"/>
          <w:szCs w:val="24"/>
          <w:lang w:eastAsia="ru-RU"/>
        </w:rPr>
        <w:t xml:space="preserve">. Войскам предстояло преодолеть горный хребет Большой Хинган. Дорога была одна — через перевалы. Но там замок — </w:t>
      </w:r>
      <w:proofErr w:type="spellStart"/>
      <w:r w:rsidRPr="00F87E47">
        <w:rPr>
          <w:rFonts w:ascii="Times New Roman" w:eastAsia="Times New Roman" w:hAnsi="Times New Roman" w:cs="Times New Roman"/>
          <w:sz w:val="24"/>
          <w:szCs w:val="24"/>
          <w:lang w:eastAsia="ru-RU"/>
        </w:rPr>
        <w:t>Хайларский</w:t>
      </w:r>
      <w:proofErr w:type="spellEnd"/>
      <w:r w:rsidRPr="00F87E47">
        <w:rPr>
          <w:rFonts w:ascii="Times New Roman" w:eastAsia="Times New Roman" w:hAnsi="Times New Roman" w:cs="Times New Roman"/>
          <w:sz w:val="24"/>
          <w:szCs w:val="24"/>
          <w:lang w:eastAsia="ru-RU"/>
        </w:rPr>
        <w:t xml:space="preserve"> укрепленный район. А  это сотни дотов и дзотов, соединенных подземными ходами сообщения и траншеями, опоясанных противотанковыми рвами и колючей проволокой. Японцы строили его более десяти лет. Все это давало самураям основание полагать, что Большой Хинган непреодолим. </w:t>
      </w:r>
    </w:p>
    <w:p w:rsidR="004C45BD" w:rsidRDefault="004C45BD" w:rsidP="004C45BD">
      <w:pPr>
        <w:spacing w:after="0"/>
        <w:jc w:val="both"/>
        <w:rPr>
          <w:rFonts w:ascii="Times New Roman" w:eastAsia="Times New Roman" w:hAnsi="Times New Roman" w:cs="Times New Roman"/>
          <w:sz w:val="24"/>
          <w:szCs w:val="24"/>
          <w:lang w:eastAsia="ru-RU"/>
        </w:rPr>
      </w:pP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hAnsi="Times New Roman" w:cs="Times New Roman"/>
          <w:sz w:val="24"/>
          <w:szCs w:val="24"/>
        </w:rPr>
        <w:lastRenderedPageBreak/>
        <w:t xml:space="preserve">       В те горячие августовские дни в составе редакции газеты Забайкальского фронта “Суворовский натиск” были сформированы передвижные редакции трех национальных газет в том числе “</w:t>
      </w:r>
      <w:proofErr w:type="spellStart"/>
      <w:r w:rsidRPr="00F87E47">
        <w:rPr>
          <w:rFonts w:ascii="Times New Roman" w:hAnsi="Times New Roman" w:cs="Times New Roman"/>
          <w:sz w:val="24"/>
          <w:szCs w:val="24"/>
        </w:rPr>
        <w:t>Суворовскэ</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турилтэ</w:t>
      </w:r>
      <w:proofErr w:type="spellEnd"/>
      <w:r w:rsidRPr="00F87E47">
        <w:rPr>
          <w:rFonts w:ascii="Times New Roman" w:hAnsi="Times New Roman" w:cs="Times New Roman"/>
          <w:sz w:val="24"/>
          <w:szCs w:val="24"/>
        </w:rPr>
        <w:t xml:space="preserve">” на бурятском языке, где  служил репортером </w:t>
      </w:r>
      <w:proofErr w:type="spellStart"/>
      <w:r w:rsidRPr="00F87E47">
        <w:rPr>
          <w:rFonts w:ascii="Times New Roman" w:hAnsi="Times New Roman" w:cs="Times New Roman"/>
          <w:sz w:val="24"/>
          <w:szCs w:val="24"/>
        </w:rPr>
        <w:t>Арсалан</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Жамбалон</w:t>
      </w:r>
      <w:proofErr w:type="spellEnd"/>
      <w:r w:rsidRPr="00F87E47">
        <w:rPr>
          <w:rFonts w:ascii="Times New Roman" w:hAnsi="Times New Roman" w:cs="Times New Roman"/>
          <w:sz w:val="24"/>
          <w:szCs w:val="24"/>
        </w:rPr>
        <w:t xml:space="preserve">. Ему поручили собрать данные о </w:t>
      </w:r>
      <w:proofErr w:type="spellStart"/>
      <w:r w:rsidRPr="00F87E47">
        <w:rPr>
          <w:rFonts w:ascii="Times New Roman" w:hAnsi="Times New Roman" w:cs="Times New Roman"/>
          <w:sz w:val="24"/>
          <w:szCs w:val="24"/>
        </w:rPr>
        <w:t>Баторове</w:t>
      </w:r>
      <w:proofErr w:type="spellEnd"/>
      <w:r w:rsidRPr="00F87E47">
        <w:rPr>
          <w:rFonts w:ascii="Times New Roman" w:hAnsi="Times New Roman" w:cs="Times New Roman"/>
          <w:sz w:val="24"/>
          <w:szCs w:val="24"/>
        </w:rPr>
        <w:t xml:space="preserve"> и подготовить материал. Очерк “</w:t>
      </w:r>
      <w:proofErr w:type="spellStart"/>
      <w:r w:rsidRPr="00F87E47">
        <w:rPr>
          <w:rFonts w:ascii="Times New Roman" w:hAnsi="Times New Roman" w:cs="Times New Roman"/>
          <w:sz w:val="24"/>
          <w:szCs w:val="24"/>
        </w:rPr>
        <w:t>Баторов</w:t>
      </w:r>
      <w:proofErr w:type="spellEnd"/>
      <w:r w:rsidRPr="00F87E47">
        <w:rPr>
          <w:rFonts w:ascii="Times New Roman" w:hAnsi="Times New Roman" w:cs="Times New Roman"/>
          <w:sz w:val="24"/>
          <w:szCs w:val="24"/>
        </w:rPr>
        <w:t xml:space="preserve">” — одно из наиболее памятных боевых корреспондентских заданий, выполнение которого было не только трудным, но и опасным. </w:t>
      </w:r>
      <w:r>
        <w:rPr>
          <w:rFonts w:ascii="Times New Roman" w:hAnsi="Times New Roman" w:cs="Times New Roman"/>
          <w:sz w:val="24"/>
          <w:szCs w:val="24"/>
        </w:rPr>
        <w:t>Из его статьи мы узнали подробности того боя.</w:t>
      </w:r>
      <w:r>
        <w:rPr>
          <w:rFonts w:ascii="Times New Roman" w:eastAsia="Times New Roman" w:hAnsi="Times New Roman" w:cs="Times New Roman"/>
          <w:sz w:val="24"/>
          <w:szCs w:val="24"/>
          <w:lang w:eastAsia="ru-RU"/>
        </w:rPr>
        <w:t xml:space="preserve">  </w:t>
      </w:r>
      <w:r w:rsidRPr="00F87E47">
        <w:rPr>
          <w:rFonts w:ascii="Times New Roman" w:eastAsia="Times New Roman" w:hAnsi="Times New Roman" w:cs="Times New Roman"/>
          <w:sz w:val="24"/>
          <w:szCs w:val="24"/>
          <w:lang w:eastAsia="ru-RU"/>
        </w:rPr>
        <w:t xml:space="preserve">Воины роты капитана Калмыкова задумались, как преодолеть эту преграду. Сержант Иннокентий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был парторгом роты. Его роте предстояло выполнить поставленную задачу. Парторг знал, что солдаты готовы это сделать. Среди них сержант Тур — лучший механик — водитель бригады, автоматчик </w:t>
      </w:r>
      <w:proofErr w:type="spellStart"/>
      <w:r w:rsidRPr="00F87E47">
        <w:rPr>
          <w:rFonts w:ascii="Times New Roman" w:eastAsia="Times New Roman" w:hAnsi="Times New Roman" w:cs="Times New Roman"/>
          <w:sz w:val="24"/>
          <w:szCs w:val="24"/>
          <w:lang w:eastAsia="ru-RU"/>
        </w:rPr>
        <w:t>Холодулькин</w:t>
      </w:r>
      <w:proofErr w:type="spellEnd"/>
      <w:r w:rsidRPr="00F87E47">
        <w:rPr>
          <w:rFonts w:ascii="Times New Roman" w:eastAsia="Times New Roman" w:hAnsi="Times New Roman" w:cs="Times New Roman"/>
          <w:sz w:val="24"/>
          <w:szCs w:val="24"/>
          <w:lang w:eastAsia="ru-RU"/>
        </w:rPr>
        <w:t xml:space="preserve">. </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На гору </w:t>
      </w:r>
      <w:proofErr w:type="spellStart"/>
      <w:r w:rsidRPr="00F87E47">
        <w:rPr>
          <w:rFonts w:ascii="Times New Roman" w:eastAsia="Times New Roman" w:hAnsi="Times New Roman" w:cs="Times New Roman"/>
          <w:sz w:val="24"/>
          <w:szCs w:val="24"/>
          <w:lang w:eastAsia="ru-RU"/>
        </w:rPr>
        <w:t>Обенту</w:t>
      </w:r>
      <w:proofErr w:type="spellEnd"/>
      <w:r w:rsidRPr="00F87E47">
        <w:rPr>
          <w:rFonts w:ascii="Times New Roman" w:eastAsia="Times New Roman" w:hAnsi="Times New Roman" w:cs="Times New Roman"/>
          <w:sz w:val="24"/>
          <w:szCs w:val="24"/>
          <w:lang w:eastAsia="ru-RU"/>
        </w:rPr>
        <w:t xml:space="preserve">, которую предстояло атаковать, обрушился мощный бомбовый удар. Дымом и пылью заволокло высоту. Когда бомбардировка закончилась, </w:t>
      </w:r>
      <w:proofErr w:type="gramStart"/>
      <w:r w:rsidRPr="00F87E47">
        <w:rPr>
          <w:rFonts w:ascii="Times New Roman" w:eastAsia="Times New Roman" w:hAnsi="Times New Roman" w:cs="Times New Roman"/>
          <w:sz w:val="24"/>
          <w:szCs w:val="24"/>
          <w:lang w:eastAsia="ru-RU"/>
        </w:rPr>
        <w:t>позади ударили</w:t>
      </w:r>
      <w:proofErr w:type="gramEnd"/>
      <w:r w:rsidRPr="00F87E47">
        <w:rPr>
          <w:rFonts w:ascii="Times New Roman" w:eastAsia="Times New Roman" w:hAnsi="Times New Roman" w:cs="Times New Roman"/>
          <w:sz w:val="24"/>
          <w:szCs w:val="24"/>
          <w:lang w:eastAsia="ru-RU"/>
        </w:rPr>
        <w:t xml:space="preserve"> пушки. Гора потемнела от взрывов. Затем батареи перенесли огонь влево — ударили по соседней высоте, Гулкие разрывы бомб и хлесткие залпы орудий на какое-то время оглушили автоматчиков. Они даже не слышали, как заурчали танковые двигатели. Увидев синие дымки, сочившиеся из выхлопных труб машин,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вскочил, вскинул автомат и побежал, ведя всех за собой.</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Началась атака. Танки начали движение. Автоматчики бросились за ними. </w:t>
      </w:r>
      <w:proofErr w:type="spellStart"/>
      <w:r w:rsidRPr="00F87E47">
        <w:rPr>
          <w:rFonts w:ascii="Times New Roman" w:eastAsia="Times New Roman" w:hAnsi="Times New Roman" w:cs="Times New Roman"/>
          <w:sz w:val="24"/>
          <w:szCs w:val="24"/>
          <w:lang w:eastAsia="ru-RU"/>
        </w:rPr>
        <w:t>Bpa</w:t>
      </w:r>
      <w:proofErr w:type="gramStart"/>
      <w:r w:rsidRPr="00F87E47">
        <w:rPr>
          <w:rFonts w:ascii="Times New Roman" w:eastAsia="Times New Roman" w:hAnsi="Times New Roman" w:cs="Times New Roman"/>
          <w:sz w:val="24"/>
          <w:szCs w:val="24"/>
          <w:lang w:eastAsia="ru-RU"/>
        </w:rPr>
        <w:t>г</w:t>
      </w:r>
      <w:proofErr w:type="spellEnd"/>
      <w:proofErr w:type="gramEnd"/>
      <w:r w:rsidRPr="00F87E47">
        <w:rPr>
          <w:rFonts w:ascii="Times New Roman" w:eastAsia="Times New Roman" w:hAnsi="Times New Roman" w:cs="Times New Roman"/>
          <w:sz w:val="24"/>
          <w:szCs w:val="24"/>
          <w:lang w:eastAsia="ru-RU"/>
        </w:rPr>
        <w:t xml:space="preserve"> не открывал огня, и это казалось странным. Направляющая «тридцатьчетвёрка», которую вел сержант Тур, увеличила скорость. Вдруг — сильный взрыв, машина напоролась на минное поле. И тут же, словно по сигналу, откуда-то сверху ударил пулемет. Он не давал автоматчикам двигаться.  Японские пушки били с левой стороны с горбатого отрога, что тянулся вдоль горного распадка. Танки попытались подавить их огонь, но из этого ничего не вышло. Пушки противника, дав несколько залпов, исчезали на некоторое время, потом снова появлялись и снова исчезали, будто проваливались сквозь землю. Это были  кочующие орудия.</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Командир батальона майор </w:t>
      </w:r>
      <w:proofErr w:type="spellStart"/>
      <w:r w:rsidRPr="00F87E47">
        <w:rPr>
          <w:rFonts w:ascii="Times New Roman" w:eastAsia="Times New Roman" w:hAnsi="Times New Roman" w:cs="Times New Roman"/>
          <w:sz w:val="24"/>
          <w:szCs w:val="24"/>
          <w:lang w:eastAsia="ru-RU"/>
        </w:rPr>
        <w:t>Халиков</w:t>
      </w:r>
      <w:proofErr w:type="spellEnd"/>
      <w:r w:rsidRPr="00F87E47">
        <w:rPr>
          <w:rFonts w:ascii="Times New Roman" w:eastAsia="Times New Roman" w:hAnsi="Times New Roman" w:cs="Times New Roman"/>
          <w:sz w:val="24"/>
          <w:szCs w:val="24"/>
          <w:lang w:eastAsia="ru-RU"/>
        </w:rPr>
        <w:t xml:space="preserve"> поставил перед взводом автоматчиков лейтенанта </w:t>
      </w:r>
      <w:proofErr w:type="spellStart"/>
      <w:r w:rsidRPr="00F87E47">
        <w:rPr>
          <w:rFonts w:ascii="Times New Roman" w:eastAsia="Times New Roman" w:hAnsi="Times New Roman" w:cs="Times New Roman"/>
          <w:sz w:val="24"/>
          <w:szCs w:val="24"/>
          <w:lang w:eastAsia="ru-RU"/>
        </w:rPr>
        <w:t>Тарскова</w:t>
      </w:r>
      <w:proofErr w:type="spellEnd"/>
      <w:r w:rsidRPr="00F87E47">
        <w:rPr>
          <w:rFonts w:ascii="Times New Roman" w:eastAsia="Times New Roman" w:hAnsi="Times New Roman" w:cs="Times New Roman"/>
          <w:sz w:val="24"/>
          <w:szCs w:val="24"/>
          <w:lang w:eastAsia="ru-RU"/>
        </w:rPr>
        <w:t xml:space="preserve"> задачу: напасть на японских артиллеристов с тыла и сбросить их с горного отрога. Но едва автоматчики выдвинулись вперед из кустарника, как на вершине горы застучал пулемет, не дав им двинуться с места. Стало ясно: пока огневая точка не будет уничтожена, нельзя разминировать проходы, подойти к позициям вражеских орудий. После короткого огневого налета автоматчики рванулись к вершине, миновав каменную расщелину, проскользнули через плешину. И в это время заработал пулемет. Цепь залегла.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вынырнул из-за камня, перепрыгнул через рытвину, стремительно пробежал по ложбине, лавируя в низкорослом кустарнике. Пример парторга сыграл свою роль. Рота поднялась в атаку. Пули свистели над головой, все чаще и чаще доставали то одного, то другого автоматчика.</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В это время поступила команда командира батальона отойти к кустарнику.  Спасаясь от смертоносного огня, бойцы начали отползать с высоты. Минут через десять атакующая цепь снова оказалась в густом кустарнике, откуда начинала атаку. Иннокентия </w:t>
      </w:r>
      <w:proofErr w:type="spellStart"/>
      <w:r w:rsidRPr="00F87E47">
        <w:rPr>
          <w:rFonts w:ascii="Times New Roman" w:eastAsia="Times New Roman" w:hAnsi="Times New Roman" w:cs="Times New Roman"/>
          <w:sz w:val="24"/>
          <w:szCs w:val="24"/>
          <w:lang w:eastAsia="ru-RU"/>
        </w:rPr>
        <w:t>Баторова</w:t>
      </w:r>
      <w:proofErr w:type="spellEnd"/>
      <w:r w:rsidRPr="00F87E47">
        <w:rPr>
          <w:rFonts w:ascii="Times New Roman" w:eastAsia="Times New Roman" w:hAnsi="Times New Roman" w:cs="Times New Roman"/>
          <w:sz w:val="24"/>
          <w:szCs w:val="24"/>
          <w:lang w:eastAsia="ru-RU"/>
        </w:rPr>
        <w:t xml:space="preserve"> среди </w:t>
      </w:r>
      <w:proofErr w:type="gramStart"/>
      <w:r w:rsidRPr="00F87E47">
        <w:rPr>
          <w:rFonts w:ascii="Times New Roman" w:eastAsia="Times New Roman" w:hAnsi="Times New Roman" w:cs="Times New Roman"/>
          <w:sz w:val="24"/>
          <w:szCs w:val="24"/>
          <w:lang w:eastAsia="ru-RU"/>
        </w:rPr>
        <w:t>отошедших</w:t>
      </w:r>
      <w:proofErr w:type="gramEnd"/>
      <w:r w:rsidRPr="00F87E47">
        <w:rPr>
          <w:rFonts w:ascii="Times New Roman" w:eastAsia="Times New Roman" w:hAnsi="Times New Roman" w:cs="Times New Roman"/>
          <w:sz w:val="24"/>
          <w:szCs w:val="24"/>
          <w:lang w:eastAsia="ru-RU"/>
        </w:rPr>
        <w:t xml:space="preserve"> не было. Во время атаки он бежал впереди всех, а когда пулеметчик открыл огонь, упал в воронку от снаряда и затаился там.  Время от времени из дота строчил японский пулемет.  В клочьях утреннего тумана бойцы увидели солдата. </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Автоматчики сразу увидели </w:t>
      </w:r>
      <w:proofErr w:type="spellStart"/>
      <w:r w:rsidRPr="00F87E47">
        <w:rPr>
          <w:rFonts w:ascii="Times New Roman" w:eastAsia="Times New Roman" w:hAnsi="Times New Roman" w:cs="Times New Roman"/>
          <w:sz w:val="24"/>
          <w:szCs w:val="24"/>
          <w:lang w:eastAsia="ru-RU"/>
        </w:rPr>
        <w:t>Баторова</w:t>
      </w:r>
      <w:proofErr w:type="spellEnd"/>
      <w:r w:rsidRPr="00F87E47">
        <w:rPr>
          <w:rFonts w:ascii="Times New Roman" w:eastAsia="Times New Roman" w:hAnsi="Times New Roman" w:cs="Times New Roman"/>
          <w:sz w:val="24"/>
          <w:szCs w:val="24"/>
          <w:lang w:eastAsia="ru-RU"/>
        </w:rPr>
        <w:t xml:space="preserve">. Он ловко подбирался к доту, держа перед собой серый клубок перекати-поля, который полностью скрывал его. Японский пулемётчик вёл </w:t>
      </w:r>
      <w:r w:rsidRPr="00F87E47">
        <w:rPr>
          <w:rFonts w:ascii="Times New Roman" w:eastAsia="Times New Roman" w:hAnsi="Times New Roman" w:cs="Times New Roman"/>
          <w:sz w:val="24"/>
          <w:szCs w:val="24"/>
          <w:lang w:eastAsia="ru-RU"/>
        </w:rPr>
        <w:lastRenderedPageBreak/>
        <w:t xml:space="preserve">огонь, не замечая грозящей ему опасности. А серый клубок подкатился к доту. В амбразуру полетели одна за другой гранаты. Два сильных взрыва потрясли утренний воздух. Десантники бросились вперед. Но через несколько секунд попадали на каменистый склон высоты: по ним снова хлестнуло свинцом.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стремительно бросился на амбразуру, закрыл ее своим телом. </w:t>
      </w:r>
      <w:proofErr w:type="gramStart"/>
      <w:r w:rsidRPr="00F87E47">
        <w:rPr>
          <w:rFonts w:ascii="Times New Roman" w:eastAsia="Times New Roman" w:hAnsi="Times New Roman" w:cs="Times New Roman"/>
          <w:sz w:val="24"/>
          <w:szCs w:val="24"/>
          <w:lang w:eastAsia="ru-RU"/>
        </w:rPr>
        <w:t>Бойцы, потрясенные увиденным,  ринулись на вершину высоты.</w:t>
      </w:r>
      <w:proofErr w:type="gramEnd"/>
      <w:r w:rsidRPr="00F87E47">
        <w:rPr>
          <w:rFonts w:ascii="Times New Roman" w:eastAsia="Times New Roman" w:hAnsi="Times New Roman" w:cs="Times New Roman"/>
          <w:sz w:val="24"/>
          <w:szCs w:val="24"/>
          <w:lang w:eastAsia="ru-RU"/>
        </w:rPr>
        <w:t xml:space="preserve"> Теперь их не могла удержать никакая сила. Дот был уничтожен, и солдаты, не останавливаясь, пошли в новый бой.  Беззаветная храбрость героя вдохновила их на новые подвиги. Ворота на Большой Хинган открыл своей роте забайкальский Матросов — паренек из бурятского улуса, парторг роты автоматчиков сержант Иннокентий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Подразделение выполнило задачу, высота была взята с малыми потерями. Весть о подвиге солдата </w:t>
      </w:r>
      <w:proofErr w:type="spellStart"/>
      <w:r w:rsidRPr="00F87E47">
        <w:rPr>
          <w:rFonts w:ascii="Times New Roman" w:eastAsia="Times New Roman" w:hAnsi="Times New Roman" w:cs="Times New Roman"/>
          <w:sz w:val="24"/>
          <w:szCs w:val="24"/>
          <w:lang w:eastAsia="ru-RU"/>
        </w:rPr>
        <w:t>И.Н.Баторова</w:t>
      </w:r>
      <w:proofErr w:type="spellEnd"/>
      <w:r w:rsidRPr="00F87E47">
        <w:rPr>
          <w:rFonts w:ascii="Times New Roman" w:eastAsia="Times New Roman" w:hAnsi="Times New Roman" w:cs="Times New Roman"/>
          <w:sz w:val="24"/>
          <w:szCs w:val="24"/>
          <w:lang w:eastAsia="ru-RU"/>
        </w:rPr>
        <w:t>, парторга роты автоматчиков, с молниеносной быстротой облетела все подразделения танковой бригады и стала известна за ее пределами.</w:t>
      </w:r>
    </w:p>
    <w:p w:rsidR="004C45BD" w:rsidRPr="00F87E47" w:rsidRDefault="004C45BD" w:rsidP="004C45BD">
      <w:pPr>
        <w:spacing w:after="0"/>
        <w:jc w:val="center"/>
        <w:rPr>
          <w:rFonts w:ascii="Times New Roman" w:eastAsia="Times New Roman" w:hAnsi="Times New Roman" w:cs="Times New Roman"/>
          <w:b/>
          <w:sz w:val="24"/>
          <w:szCs w:val="24"/>
          <w:lang w:eastAsia="ru-RU"/>
        </w:rPr>
      </w:pPr>
      <w:r w:rsidRPr="00F87E47">
        <w:rPr>
          <w:rFonts w:ascii="Times New Roman" w:eastAsia="Times New Roman" w:hAnsi="Times New Roman" w:cs="Times New Roman"/>
          <w:b/>
          <w:sz w:val="24"/>
          <w:szCs w:val="24"/>
          <w:lang w:eastAsia="ru-RU"/>
        </w:rPr>
        <w:t>Память о герое.</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В пятом томе «Истории Великой Отечественной войны 1941—1945 гг.», изданном Министерством Обороны СССР в 1963 году, рассказывается о его боевом подвиге.</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w:t>
      </w:r>
      <w:r w:rsidRPr="00F87E47">
        <w:rPr>
          <w:rFonts w:ascii="Times New Roman" w:eastAsia="Times New Roman" w:hAnsi="Times New Roman" w:cs="Times New Roman"/>
          <w:bCs/>
          <w:sz w:val="24"/>
          <w:szCs w:val="24"/>
          <w:lang w:eastAsia="ru-RU"/>
        </w:rPr>
        <w:t>На военно-историческом  сайте «Память»</w:t>
      </w:r>
      <w:r w:rsidRPr="00F87E47">
        <w:rPr>
          <w:rFonts w:ascii="Times New Roman" w:hAnsi="Times New Roman" w:cs="Times New Roman"/>
          <w:sz w:val="24"/>
          <w:szCs w:val="24"/>
        </w:rPr>
        <w:t xml:space="preserve"> (</w:t>
      </w:r>
      <w:proofErr w:type="spellStart"/>
      <w:r>
        <w:fldChar w:fldCharType="begin"/>
      </w:r>
      <w:r>
        <w:instrText>HYPERLINK "http://pamyiat.narod.ru/" \t "_blank"</w:instrText>
      </w:r>
      <w:r>
        <w:fldChar w:fldCharType="separate"/>
      </w:r>
      <w:r w:rsidRPr="00F87E47">
        <w:rPr>
          <w:rStyle w:val="a4"/>
          <w:rFonts w:ascii="Times New Roman" w:hAnsi="Times New Roman" w:cs="Times New Roman"/>
          <w:sz w:val="24"/>
          <w:szCs w:val="24"/>
        </w:rPr>
        <w:t>pamyiat.narod.ru</w:t>
      </w:r>
      <w:proofErr w:type="spellEnd"/>
      <w:r>
        <w:fldChar w:fldCharType="end"/>
      </w:r>
      <w:r w:rsidRPr="00F87E47">
        <w:rPr>
          <w:rFonts w:ascii="Times New Roman" w:hAnsi="Times New Roman" w:cs="Times New Roman"/>
          <w:sz w:val="24"/>
          <w:szCs w:val="24"/>
        </w:rPr>
        <w:t xml:space="preserve">) перечислены </w:t>
      </w:r>
      <w:r w:rsidRPr="00F87E47">
        <w:rPr>
          <w:rFonts w:ascii="Times New Roman" w:eastAsia="Times New Roman" w:hAnsi="Times New Roman" w:cs="Times New Roman"/>
          <w:bCs/>
          <w:sz w:val="24"/>
          <w:szCs w:val="24"/>
          <w:lang w:eastAsia="ru-RU"/>
        </w:rPr>
        <w:t xml:space="preserve">фамилии воинов, закрывших своим телом амбразуры вражеских дотов и дзотов.  Список составлен на основе документов, хранящихся в Архиве Министерства обороны СССР. </w:t>
      </w:r>
      <w:proofErr w:type="gramStart"/>
      <w:r w:rsidRPr="00F87E47">
        <w:rPr>
          <w:rFonts w:ascii="Times New Roman" w:eastAsia="Times New Roman" w:hAnsi="Times New Roman" w:cs="Times New Roman"/>
          <w:bCs/>
          <w:sz w:val="24"/>
          <w:szCs w:val="24"/>
          <w:lang w:eastAsia="ru-RU"/>
        </w:rPr>
        <w:t>Все данные указаны согласно текста источника: фамилия, имя, отчество, воинское звание,  должность, воинская часть, год и место рождения, национальность, партийность,</w:t>
      </w:r>
      <w:r w:rsidRPr="00F87E47">
        <w:rPr>
          <w:rFonts w:ascii="Times New Roman" w:eastAsia="Times New Roman" w:hAnsi="Times New Roman" w:cs="Times New Roman"/>
          <w:bCs/>
          <w:sz w:val="24"/>
          <w:szCs w:val="24"/>
          <w:lang w:eastAsia="ru-RU"/>
        </w:rPr>
        <w:tab/>
        <w:t>время и место совершения подвига, награждение.</w:t>
      </w:r>
      <w:proofErr w:type="gramEnd"/>
    </w:p>
    <w:p w:rsidR="004C45BD" w:rsidRPr="00F87E47" w:rsidRDefault="004C45BD" w:rsidP="004C45BD">
      <w:pPr>
        <w:spacing w:after="0"/>
        <w:jc w:val="both"/>
        <w:rPr>
          <w:rFonts w:ascii="Times New Roman" w:hAnsi="Times New Roman" w:cs="Times New Roman"/>
          <w:bCs/>
          <w:sz w:val="24"/>
          <w:szCs w:val="24"/>
        </w:rPr>
      </w:pPr>
      <w:proofErr w:type="spellStart"/>
      <w:r w:rsidRPr="00F87E47">
        <w:rPr>
          <w:rFonts w:ascii="Times New Roman" w:hAnsi="Times New Roman" w:cs="Times New Roman"/>
          <w:bCs/>
          <w:sz w:val="24"/>
          <w:szCs w:val="24"/>
        </w:rPr>
        <w:t>Баторов</w:t>
      </w:r>
      <w:proofErr w:type="spellEnd"/>
      <w:r w:rsidRPr="00F87E47">
        <w:rPr>
          <w:rFonts w:ascii="Times New Roman" w:hAnsi="Times New Roman" w:cs="Times New Roman"/>
          <w:bCs/>
          <w:sz w:val="24"/>
          <w:szCs w:val="24"/>
        </w:rPr>
        <w:t xml:space="preserve"> Иннокентий Николаевич - рядовой, парторг мотострелкового батальона</w:t>
      </w:r>
      <w:r w:rsidRPr="00F87E47">
        <w:rPr>
          <w:rFonts w:ascii="Times New Roman" w:hAnsi="Times New Roman" w:cs="Times New Roman"/>
          <w:bCs/>
          <w:sz w:val="24"/>
          <w:szCs w:val="24"/>
        </w:rPr>
        <w:tab/>
        <w:t xml:space="preserve">205 </w:t>
      </w:r>
      <w:proofErr w:type="spellStart"/>
      <w:r w:rsidRPr="00F87E47">
        <w:rPr>
          <w:rFonts w:ascii="Times New Roman" w:hAnsi="Times New Roman" w:cs="Times New Roman"/>
          <w:bCs/>
          <w:sz w:val="24"/>
          <w:szCs w:val="24"/>
        </w:rPr>
        <w:t>тбр</w:t>
      </w:r>
      <w:proofErr w:type="spellEnd"/>
      <w:r w:rsidRPr="00F87E47">
        <w:rPr>
          <w:rFonts w:ascii="Times New Roman" w:hAnsi="Times New Roman" w:cs="Times New Roman"/>
          <w:bCs/>
          <w:sz w:val="24"/>
          <w:szCs w:val="24"/>
        </w:rPr>
        <w:tab/>
        <w:t xml:space="preserve"> 1922 г</w:t>
      </w:r>
      <w:proofErr w:type="gramStart"/>
      <w:r w:rsidRPr="00F87E47">
        <w:rPr>
          <w:rFonts w:ascii="Times New Roman" w:hAnsi="Times New Roman" w:cs="Times New Roman"/>
          <w:bCs/>
          <w:sz w:val="24"/>
          <w:szCs w:val="24"/>
        </w:rPr>
        <w:t xml:space="preserve"> .</w:t>
      </w:r>
      <w:proofErr w:type="gramEnd"/>
      <w:r w:rsidRPr="00F87E47">
        <w:rPr>
          <w:rFonts w:ascii="Times New Roman" w:hAnsi="Times New Roman" w:cs="Times New Roman"/>
          <w:bCs/>
          <w:sz w:val="24"/>
          <w:szCs w:val="24"/>
        </w:rPr>
        <w:t xml:space="preserve">, д. Нукуты, </w:t>
      </w:r>
      <w:proofErr w:type="spellStart"/>
      <w:r w:rsidRPr="00F87E47">
        <w:rPr>
          <w:rFonts w:ascii="Times New Roman" w:hAnsi="Times New Roman" w:cs="Times New Roman"/>
          <w:bCs/>
          <w:sz w:val="24"/>
          <w:szCs w:val="24"/>
        </w:rPr>
        <w:t>Аларского</w:t>
      </w:r>
      <w:proofErr w:type="spellEnd"/>
      <w:r w:rsidRPr="00F87E47">
        <w:rPr>
          <w:rFonts w:ascii="Times New Roman" w:hAnsi="Times New Roman" w:cs="Times New Roman"/>
          <w:bCs/>
          <w:sz w:val="24"/>
          <w:szCs w:val="24"/>
        </w:rPr>
        <w:t xml:space="preserve"> р-на, Иркутской обл., бурят, член КПСС</w:t>
      </w:r>
    </w:p>
    <w:p w:rsidR="004C45BD" w:rsidRPr="00F87E47" w:rsidRDefault="004C45BD" w:rsidP="004C45BD">
      <w:pPr>
        <w:spacing w:after="0"/>
        <w:jc w:val="both"/>
        <w:rPr>
          <w:rFonts w:ascii="Times New Roman" w:hAnsi="Times New Roman" w:cs="Times New Roman"/>
          <w:bCs/>
          <w:sz w:val="24"/>
          <w:szCs w:val="24"/>
        </w:rPr>
      </w:pPr>
      <w:r w:rsidRPr="00F87E47">
        <w:rPr>
          <w:rFonts w:ascii="Times New Roman" w:hAnsi="Times New Roman" w:cs="Times New Roman"/>
          <w:bCs/>
          <w:sz w:val="24"/>
          <w:szCs w:val="24"/>
        </w:rPr>
        <w:t xml:space="preserve">             9 августа1945 г., под г. </w:t>
      </w:r>
      <w:proofErr w:type="spellStart"/>
      <w:r w:rsidRPr="00F87E47">
        <w:rPr>
          <w:rFonts w:ascii="Times New Roman" w:hAnsi="Times New Roman" w:cs="Times New Roman"/>
          <w:bCs/>
          <w:sz w:val="24"/>
          <w:szCs w:val="24"/>
        </w:rPr>
        <w:t>Хайлар</w:t>
      </w:r>
      <w:proofErr w:type="spellEnd"/>
      <w:r w:rsidRPr="00F87E47">
        <w:rPr>
          <w:rFonts w:ascii="Times New Roman" w:hAnsi="Times New Roman" w:cs="Times New Roman"/>
          <w:bCs/>
          <w:sz w:val="24"/>
          <w:szCs w:val="24"/>
        </w:rPr>
        <w:t xml:space="preserve"> (Маньчжурия). </w:t>
      </w:r>
      <w:proofErr w:type="gramStart"/>
      <w:r w:rsidRPr="00F87E47">
        <w:rPr>
          <w:rFonts w:ascii="Times New Roman" w:hAnsi="Times New Roman" w:cs="Times New Roman"/>
          <w:bCs/>
          <w:sz w:val="24"/>
          <w:szCs w:val="24"/>
        </w:rPr>
        <w:t>Награжден</w:t>
      </w:r>
      <w:proofErr w:type="gramEnd"/>
      <w:r w:rsidRPr="00F87E47">
        <w:rPr>
          <w:rFonts w:ascii="Times New Roman" w:hAnsi="Times New Roman" w:cs="Times New Roman"/>
          <w:bCs/>
          <w:sz w:val="24"/>
          <w:szCs w:val="24"/>
        </w:rPr>
        <w:t xml:space="preserve"> орденом Отечественной                     войны 1 степени.</w:t>
      </w:r>
    </w:p>
    <w:p w:rsidR="004C45BD" w:rsidRPr="00F87E47" w:rsidRDefault="004C45BD" w:rsidP="004C45BD">
      <w:pPr>
        <w:autoSpaceDE w:val="0"/>
        <w:autoSpaceDN w:val="0"/>
        <w:adjustRightInd w:val="0"/>
        <w:spacing w:after="0"/>
        <w:jc w:val="both"/>
        <w:rPr>
          <w:rFonts w:ascii="Times New Roman" w:hAnsi="Times New Roman" w:cs="Times New Roman"/>
          <w:bCs/>
          <w:sz w:val="24"/>
          <w:szCs w:val="24"/>
        </w:rPr>
      </w:pPr>
      <w:r w:rsidRPr="00F87E47">
        <w:rPr>
          <w:rFonts w:ascii="Times New Roman" w:hAnsi="Times New Roman" w:cs="Times New Roman"/>
          <w:bCs/>
          <w:sz w:val="24"/>
          <w:szCs w:val="24"/>
        </w:rPr>
        <w:t xml:space="preserve">     В </w:t>
      </w:r>
      <w:proofErr w:type="spellStart"/>
      <w:proofErr w:type="gramStart"/>
      <w:r w:rsidRPr="00F87E47">
        <w:rPr>
          <w:rFonts w:ascii="Times New Roman" w:hAnsi="Times New Roman" w:cs="Times New Roman"/>
          <w:bCs/>
          <w:sz w:val="24"/>
          <w:szCs w:val="24"/>
        </w:rPr>
        <w:t>военно</w:t>
      </w:r>
      <w:proofErr w:type="spellEnd"/>
      <w:r w:rsidRPr="00F87E47">
        <w:rPr>
          <w:rFonts w:ascii="Times New Roman" w:hAnsi="Times New Roman" w:cs="Times New Roman"/>
          <w:bCs/>
          <w:sz w:val="24"/>
          <w:szCs w:val="24"/>
        </w:rPr>
        <w:t xml:space="preserve"> - историческом</w:t>
      </w:r>
      <w:proofErr w:type="gramEnd"/>
      <w:r w:rsidRPr="00F87E47">
        <w:rPr>
          <w:rFonts w:ascii="Times New Roman" w:hAnsi="Times New Roman" w:cs="Times New Roman"/>
          <w:bCs/>
          <w:sz w:val="24"/>
          <w:szCs w:val="24"/>
        </w:rPr>
        <w:t xml:space="preserve"> журнале опубликована статья В.П.Семина «Дружба народов  СССР — важнейший фактор победы над фашизмом»:</w:t>
      </w:r>
    </w:p>
    <w:p w:rsidR="004C45BD" w:rsidRPr="00F87E47" w:rsidRDefault="004C45BD" w:rsidP="004C45BD">
      <w:pPr>
        <w:autoSpaceDE w:val="0"/>
        <w:autoSpaceDN w:val="0"/>
        <w:adjustRightInd w:val="0"/>
        <w:spacing w:after="0"/>
        <w:jc w:val="both"/>
        <w:rPr>
          <w:rFonts w:ascii="Times New Roman" w:hAnsi="Times New Roman" w:cs="Times New Roman"/>
          <w:sz w:val="24"/>
          <w:szCs w:val="24"/>
        </w:rPr>
      </w:pPr>
      <w:r w:rsidRPr="00F87E47">
        <w:rPr>
          <w:rFonts w:ascii="Times New Roman" w:hAnsi="Times New Roman" w:cs="Times New Roman"/>
          <w:sz w:val="24"/>
          <w:szCs w:val="24"/>
        </w:rPr>
        <w:t>«Волнующей летописью боевого интернационального братства советских воинов различных национальностей во время войны являлся их массовый героизм. Героические подвиги — одна из высших форма яркого проявления общности советских народов.</w:t>
      </w:r>
    </w:p>
    <w:p w:rsidR="004C45BD" w:rsidRPr="00F87E47" w:rsidRDefault="004C45BD" w:rsidP="004C45BD">
      <w:pPr>
        <w:autoSpaceDE w:val="0"/>
        <w:autoSpaceDN w:val="0"/>
        <w:adjustRightInd w:val="0"/>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Бессмертный подвиг политрука Александра Панкратова и рядового Александра Матросова, закрывших своими телами, вражескую амбразуру, в разное время совершили украинцы Феодосий Горбач и Александр Шевченко, белорусы </w:t>
      </w:r>
      <w:proofErr w:type="spellStart"/>
      <w:r w:rsidRPr="00F87E47">
        <w:rPr>
          <w:rFonts w:ascii="Times New Roman" w:hAnsi="Times New Roman" w:cs="Times New Roman"/>
          <w:sz w:val="24"/>
          <w:szCs w:val="24"/>
        </w:rPr>
        <w:t>Прокофий</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Аврамков</w:t>
      </w:r>
      <w:proofErr w:type="spellEnd"/>
      <w:r w:rsidRPr="00F87E47">
        <w:rPr>
          <w:rFonts w:ascii="Times New Roman" w:hAnsi="Times New Roman" w:cs="Times New Roman"/>
          <w:sz w:val="24"/>
          <w:szCs w:val="24"/>
        </w:rPr>
        <w:t xml:space="preserve"> и</w:t>
      </w:r>
    </w:p>
    <w:p w:rsidR="004C45BD" w:rsidRPr="00F87E47" w:rsidRDefault="004C45BD" w:rsidP="004C45BD">
      <w:pPr>
        <w:autoSpaceDE w:val="0"/>
        <w:autoSpaceDN w:val="0"/>
        <w:adjustRightInd w:val="0"/>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Сергей Коваленко, узбек </w:t>
      </w:r>
      <w:proofErr w:type="spellStart"/>
      <w:r w:rsidRPr="00F87E47">
        <w:rPr>
          <w:rFonts w:ascii="Times New Roman" w:hAnsi="Times New Roman" w:cs="Times New Roman"/>
          <w:sz w:val="24"/>
          <w:szCs w:val="24"/>
        </w:rPr>
        <w:t>Таштемир</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Рустемов</w:t>
      </w:r>
      <w:proofErr w:type="spellEnd"/>
      <w:r w:rsidRPr="00F87E47">
        <w:rPr>
          <w:rFonts w:ascii="Times New Roman" w:hAnsi="Times New Roman" w:cs="Times New Roman"/>
          <w:sz w:val="24"/>
          <w:szCs w:val="24"/>
        </w:rPr>
        <w:t xml:space="preserve">, казах </w:t>
      </w:r>
      <w:proofErr w:type="spellStart"/>
      <w:r w:rsidRPr="00F87E47">
        <w:rPr>
          <w:rFonts w:ascii="Times New Roman" w:hAnsi="Times New Roman" w:cs="Times New Roman"/>
          <w:sz w:val="24"/>
          <w:szCs w:val="24"/>
        </w:rPr>
        <w:t>Жонгазы</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Молдагалиев</w:t>
      </w:r>
      <w:proofErr w:type="spellEnd"/>
      <w:r w:rsidRPr="00F87E47">
        <w:rPr>
          <w:rFonts w:ascii="Times New Roman" w:hAnsi="Times New Roman" w:cs="Times New Roman"/>
          <w:sz w:val="24"/>
          <w:szCs w:val="24"/>
        </w:rPr>
        <w:t xml:space="preserve">, киргиз </w:t>
      </w:r>
      <w:proofErr w:type="spellStart"/>
      <w:r w:rsidRPr="00F87E47">
        <w:rPr>
          <w:rFonts w:ascii="Times New Roman" w:hAnsi="Times New Roman" w:cs="Times New Roman"/>
          <w:sz w:val="24"/>
          <w:szCs w:val="24"/>
        </w:rPr>
        <w:t>Чолпонбай</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Тулебердиев</w:t>
      </w:r>
      <w:proofErr w:type="spellEnd"/>
      <w:r w:rsidRPr="00F87E47">
        <w:rPr>
          <w:rFonts w:ascii="Times New Roman" w:hAnsi="Times New Roman" w:cs="Times New Roman"/>
          <w:sz w:val="24"/>
          <w:szCs w:val="24"/>
        </w:rPr>
        <w:t xml:space="preserve">, азербайджанец </w:t>
      </w:r>
      <w:proofErr w:type="spellStart"/>
      <w:r w:rsidRPr="00F87E47">
        <w:rPr>
          <w:rFonts w:ascii="Times New Roman" w:hAnsi="Times New Roman" w:cs="Times New Roman"/>
          <w:sz w:val="24"/>
          <w:szCs w:val="24"/>
        </w:rPr>
        <w:t>Герай</w:t>
      </w:r>
      <w:proofErr w:type="spellEnd"/>
      <w:r w:rsidRPr="00F87E47">
        <w:rPr>
          <w:rFonts w:ascii="Times New Roman" w:hAnsi="Times New Roman" w:cs="Times New Roman"/>
          <w:sz w:val="24"/>
          <w:szCs w:val="24"/>
        </w:rPr>
        <w:t xml:space="preserve"> Асадов, армянин </w:t>
      </w:r>
      <w:proofErr w:type="spellStart"/>
      <w:r w:rsidRPr="00F87E47">
        <w:rPr>
          <w:rFonts w:ascii="Times New Roman" w:hAnsi="Times New Roman" w:cs="Times New Roman"/>
          <w:sz w:val="24"/>
          <w:szCs w:val="24"/>
        </w:rPr>
        <w:t>Унан</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Аветисян</w:t>
      </w:r>
      <w:proofErr w:type="spellEnd"/>
      <w:r w:rsidRPr="00F87E47">
        <w:rPr>
          <w:rFonts w:ascii="Times New Roman" w:hAnsi="Times New Roman" w:cs="Times New Roman"/>
          <w:sz w:val="24"/>
          <w:szCs w:val="24"/>
        </w:rPr>
        <w:t xml:space="preserve">, грузин Адам </w:t>
      </w:r>
      <w:proofErr w:type="spellStart"/>
      <w:r w:rsidRPr="00F87E47">
        <w:rPr>
          <w:rFonts w:ascii="Times New Roman" w:hAnsi="Times New Roman" w:cs="Times New Roman"/>
          <w:sz w:val="24"/>
          <w:szCs w:val="24"/>
        </w:rPr>
        <w:t>Кавторадзе</w:t>
      </w:r>
      <w:proofErr w:type="spellEnd"/>
      <w:r w:rsidRPr="00F87E47">
        <w:rPr>
          <w:rFonts w:ascii="Times New Roman" w:hAnsi="Times New Roman" w:cs="Times New Roman"/>
          <w:sz w:val="24"/>
          <w:szCs w:val="24"/>
        </w:rPr>
        <w:t xml:space="preserve">, эстонец Иосиф </w:t>
      </w:r>
      <w:proofErr w:type="spellStart"/>
      <w:r w:rsidRPr="00F87E47">
        <w:rPr>
          <w:rFonts w:ascii="Times New Roman" w:hAnsi="Times New Roman" w:cs="Times New Roman"/>
          <w:sz w:val="24"/>
          <w:szCs w:val="24"/>
        </w:rPr>
        <w:t>Лаар</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молдавин</w:t>
      </w:r>
      <w:proofErr w:type="spellEnd"/>
      <w:r w:rsidRPr="00F87E47">
        <w:rPr>
          <w:rFonts w:ascii="Times New Roman" w:hAnsi="Times New Roman" w:cs="Times New Roman"/>
          <w:sz w:val="24"/>
          <w:szCs w:val="24"/>
        </w:rPr>
        <w:t xml:space="preserve"> Ион </w:t>
      </w:r>
      <w:proofErr w:type="spellStart"/>
      <w:r w:rsidRPr="00F87E47">
        <w:rPr>
          <w:rFonts w:ascii="Times New Roman" w:hAnsi="Times New Roman" w:cs="Times New Roman"/>
          <w:sz w:val="24"/>
          <w:szCs w:val="24"/>
        </w:rPr>
        <w:t>Солтыс</w:t>
      </w:r>
      <w:proofErr w:type="spellEnd"/>
      <w:r w:rsidRPr="00F87E47">
        <w:rPr>
          <w:rFonts w:ascii="Times New Roman" w:hAnsi="Times New Roman" w:cs="Times New Roman"/>
          <w:sz w:val="24"/>
          <w:szCs w:val="24"/>
        </w:rPr>
        <w:t xml:space="preserve">, татарин </w:t>
      </w:r>
      <w:proofErr w:type="spellStart"/>
      <w:r w:rsidRPr="00F87E47">
        <w:rPr>
          <w:rFonts w:ascii="Times New Roman" w:hAnsi="Times New Roman" w:cs="Times New Roman"/>
          <w:sz w:val="24"/>
          <w:szCs w:val="24"/>
        </w:rPr>
        <w:t>Газинур</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Гафия-туллин</w:t>
      </w:r>
      <w:proofErr w:type="spellEnd"/>
      <w:r w:rsidRPr="00F87E47">
        <w:rPr>
          <w:rFonts w:ascii="Times New Roman" w:hAnsi="Times New Roman" w:cs="Times New Roman"/>
          <w:sz w:val="24"/>
          <w:szCs w:val="24"/>
        </w:rPr>
        <w:t xml:space="preserve">, мариец </w:t>
      </w:r>
      <w:proofErr w:type="spellStart"/>
      <w:r w:rsidRPr="00F87E47">
        <w:rPr>
          <w:rFonts w:ascii="Times New Roman" w:hAnsi="Times New Roman" w:cs="Times New Roman"/>
          <w:sz w:val="24"/>
          <w:szCs w:val="24"/>
        </w:rPr>
        <w:t>Зинон</w:t>
      </w:r>
      <w:proofErr w:type="spellEnd"/>
      <w:r w:rsidRPr="00F87E47">
        <w:rPr>
          <w:rFonts w:ascii="Times New Roman" w:hAnsi="Times New Roman" w:cs="Times New Roman"/>
          <w:sz w:val="24"/>
          <w:szCs w:val="24"/>
        </w:rPr>
        <w:t xml:space="preserve"> Прохоров, абхазец </w:t>
      </w:r>
      <w:proofErr w:type="spellStart"/>
      <w:r w:rsidRPr="00F87E47">
        <w:rPr>
          <w:rFonts w:ascii="Times New Roman" w:hAnsi="Times New Roman" w:cs="Times New Roman"/>
          <w:sz w:val="24"/>
          <w:szCs w:val="24"/>
        </w:rPr>
        <w:t>ВладимирПачулин</w:t>
      </w:r>
      <w:proofErr w:type="spellEnd"/>
      <w:r w:rsidRPr="00F87E47">
        <w:rPr>
          <w:rFonts w:ascii="Times New Roman" w:hAnsi="Times New Roman" w:cs="Times New Roman"/>
          <w:sz w:val="24"/>
          <w:szCs w:val="24"/>
        </w:rPr>
        <w:t xml:space="preserve">, еврей Ефим Белинский, бурят Иннокентий </w:t>
      </w:r>
      <w:proofErr w:type="spellStart"/>
      <w:r w:rsidRPr="00F87E47">
        <w:rPr>
          <w:rFonts w:ascii="Times New Roman" w:hAnsi="Times New Roman" w:cs="Times New Roman"/>
          <w:sz w:val="24"/>
          <w:szCs w:val="24"/>
        </w:rPr>
        <w:t>Баторов</w:t>
      </w:r>
      <w:proofErr w:type="spellEnd"/>
      <w:r w:rsidRPr="00F87E47">
        <w:rPr>
          <w:rFonts w:ascii="Times New Roman" w:hAnsi="Times New Roman" w:cs="Times New Roman"/>
          <w:sz w:val="24"/>
          <w:szCs w:val="24"/>
        </w:rPr>
        <w:t xml:space="preserve"> и многие другие».</w:t>
      </w:r>
    </w:p>
    <w:p w:rsidR="004C45BD" w:rsidRPr="00F87E47" w:rsidRDefault="004C45BD" w:rsidP="004C45BD">
      <w:pPr>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      В кратком  научно-популярном  историческом  очерке  «Усть-Ордынский автономный округ в канун и в годы Великой Отечественной войны (1937-1945 гг.)» авторы  </w:t>
      </w:r>
      <w:proofErr w:type="spellStart"/>
      <w:r w:rsidRPr="00F87E47">
        <w:rPr>
          <w:rFonts w:ascii="Times New Roman" w:hAnsi="Times New Roman" w:cs="Times New Roman"/>
          <w:sz w:val="24"/>
          <w:szCs w:val="24"/>
        </w:rPr>
        <w:t>Тармаханов</w:t>
      </w:r>
      <w:proofErr w:type="spellEnd"/>
      <w:r w:rsidRPr="00F87E47">
        <w:rPr>
          <w:rFonts w:ascii="Times New Roman" w:hAnsi="Times New Roman" w:cs="Times New Roman"/>
          <w:sz w:val="24"/>
          <w:szCs w:val="24"/>
        </w:rPr>
        <w:t xml:space="preserve"> Е.Е., </w:t>
      </w:r>
      <w:proofErr w:type="spellStart"/>
      <w:r w:rsidRPr="00F87E47">
        <w:rPr>
          <w:rFonts w:ascii="Times New Roman" w:hAnsi="Times New Roman" w:cs="Times New Roman"/>
          <w:sz w:val="24"/>
          <w:szCs w:val="24"/>
        </w:rPr>
        <w:t>Палхаева</w:t>
      </w:r>
      <w:proofErr w:type="spellEnd"/>
      <w:r w:rsidRPr="00F87E47">
        <w:rPr>
          <w:rFonts w:ascii="Times New Roman" w:hAnsi="Times New Roman" w:cs="Times New Roman"/>
          <w:sz w:val="24"/>
          <w:szCs w:val="24"/>
        </w:rPr>
        <w:t xml:space="preserve"> Е.Н. в главе </w:t>
      </w:r>
      <w:r w:rsidRPr="00F87E47">
        <w:rPr>
          <w:rFonts w:ascii="Times New Roman" w:hAnsi="Times New Roman" w:cs="Times New Roman"/>
          <w:bCs/>
          <w:sz w:val="24"/>
          <w:szCs w:val="24"/>
        </w:rPr>
        <w:t xml:space="preserve">«Великая война в судьбе округа (1941-1945 гг.)» описали подвиг </w:t>
      </w:r>
      <w:proofErr w:type="spellStart"/>
      <w:r w:rsidRPr="00F87E47">
        <w:rPr>
          <w:rFonts w:ascii="Times New Roman" w:hAnsi="Times New Roman" w:cs="Times New Roman"/>
          <w:bCs/>
          <w:sz w:val="24"/>
          <w:szCs w:val="24"/>
        </w:rPr>
        <w:t>Баторова</w:t>
      </w:r>
      <w:proofErr w:type="spellEnd"/>
      <w:r w:rsidRPr="00F87E47">
        <w:rPr>
          <w:rFonts w:ascii="Times New Roman" w:hAnsi="Times New Roman" w:cs="Times New Roman"/>
          <w:bCs/>
          <w:sz w:val="24"/>
          <w:szCs w:val="24"/>
        </w:rPr>
        <w:t>.</w:t>
      </w:r>
    </w:p>
    <w:p w:rsidR="004C45BD" w:rsidRPr="00F87E47" w:rsidRDefault="004C45BD" w:rsidP="004C45BD">
      <w:pPr>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       Уроженец </w:t>
      </w:r>
      <w:proofErr w:type="spellStart"/>
      <w:r w:rsidRPr="00F87E47">
        <w:rPr>
          <w:rFonts w:ascii="Times New Roman" w:hAnsi="Times New Roman" w:cs="Times New Roman"/>
          <w:sz w:val="24"/>
          <w:szCs w:val="24"/>
        </w:rPr>
        <w:t>Аларского</w:t>
      </w:r>
      <w:proofErr w:type="spellEnd"/>
      <w:r w:rsidRPr="00F87E47">
        <w:rPr>
          <w:rFonts w:ascii="Times New Roman" w:hAnsi="Times New Roman" w:cs="Times New Roman"/>
          <w:sz w:val="24"/>
          <w:szCs w:val="24"/>
        </w:rPr>
        <w:t xml:space="preserve"> района И.Н. </w:t>
      </w:r>
      <w:proofErr w:type="spellStart"/>
      <w:r w:rsidRPr="00F87E47">
        <w:rPr>
          <w:rFonts w:ascii="Times New Roman" w:hAnsi="Times New Roman" w:cs="Times New Roman"/>
          <w:sz w:val="24"/>
          <w:szCs w:val="24"/>
        </w:rPr>
        <w:t>Баторов</w:t>
      </w:r>
      <w:proofErr w:type="spellEnd"/>
      <w:r w:rsidRPr="00F87E47">
        <w:rPr>
          <w:rFonts w:ascii="Times New Roman" w:hAnsi="Times New Roman" w:cs="Times New Roman"/>
          <w:sz w:val="24"/>
          <w:szCs w:val="24"/>
        </w:rPr>
        <w:t xml:space="preserve"> из маленького улуса Заходы, которого мало кто знает, повторил героический подвиг Александра Матросова. В страшном бою в </w:t>
      </w:r>
      <w:proofErr w:type="spellStart"/>
      <w:r w:rsidRPr="00F87E47">
        <w:rPr>
          <w:rFonts w:ascii="Times New Roman" w:hAnsi="Times New Roman" w:cs="Times New Roman"/>
          <w:sz w:val="24"/>
          <w:szCs w:val="24"/>
        </w:rPr>
        <w:lastRenderedPageBreak/>
        <w:t>Хаймарском</w:t>
      </w:r>
      <w:proofErr w:type="spellEnd"/>
      <w:r w:rsidRPr="00F87E47">
        <w:rPr>
          <w:rFonts w:ascii="Times New Roman" w:hAnsi="Times New Roman" w:cs="Times New Roman"/>
          <w:sz w:val="24"/>
          <w:szCs w:val="24"/>
        </w:rPr>
        <w:t xml:space="preserve"> районе с японскими самураями И.Н. </w:t>
      </w:r>
      <w:proofErr w:type="spellStart"/>
      <w:r w:rsidRPr="00F87E47">
        <w:rPr>
          <w:rFonts w:ascii="Times New Roman" w:hAnsi="Times New Roman" w:cs="Times New Roman"/>
          <w:sz w:val="24"/>
          <w:szCs w:val="24"/>
        </w:rPr>
        <w:t>Баторов</w:t>
      </w:r>
      <w:proofErr w:type="spellEnd"/>
      <w:r w:rsidRPr="00F87E47">
        <w:rPr>
          <w:rFonts w:ascii="Times New Roman" w:hAnsi="Times New Roman" w:cs="Times New Roman"/>
          <w:sz w:val="24"/>
          <w:szCs w:val="24"/>
        </w:rPr>
        <w:t xml:space="preserve"> закрыл амбразуру японского дзота своей грудью и тем самым он дал возможность пехоте своей встать на ноги и смело идти вперед в атаку. И.Н. </w:t>
      </w:r>
      <w:proofErr w:type="spellStart"/>
      <w:r w:rsidRPr="00F87E47">
        <w:rPr>
          <w:rFonts w:ascii="Times New Roman" w:hAnsi="Times New Roman" w:cs="Times New Roman"/>
          <w:sz w:val="24"/>
          <w:szCs w:val="24"/>
        </w:rPr>
        <w:t>Баторова</w:t>
      </w:r>
      <w:proofErr w:type="spellEnd"/>
      <w:r w:rsidRPr="00F87E47">
        <w:rPr>
          <w:rFonts w:ascii="Times New Roman" w:hAnsi="Times New Roman" w:cs="Times New Roman"/>
          <w:sz w:val="24"/>
          <w:szCs w:val="24"/>
        </w:rPr>
        <w:t xml:space="preserve"> никто не просил и тем более не приказал совершать этот героический подвиг. На это он шел, зная, что погибнет, но знал, что даст возможность своим двигаться вперед, разгромить противника, шел на это за свою любимую родину. Он был воспитан в семье и в школе в духе патриотизма и любви своего отечества. Его имя сразу стало известно не только в </w:t>
      </w:r>
      <w:proofErr w:type="spellStart"/>
      <w:r w:rsidRPr="00F87E47">
        <w:rPr>
          <w:rFonts w:ascii="Times New Roman" w:hAnsi="Times New Roman" w:cs="Times New Roman"/>
          <w:sz w:val="24"/>
          <w:szCs w:val="24"/>
        </w:rPr>
        <w:t>Аларском</w:t>
      </w:r>
      <w:proofErr w:type="spellEnd"/>
      <w:r w:rsidRPr="00F87E47">
        <w:rPr>
          <w:rFonts w:ascii="Times New Roman" w:hAnsi="Times New Roman" w:cs="Times New Roman"/>
          <w:sz w:val="24"/>
          <w:szCs w:val="24"/>
        </w:rPr>
        <w:t xml:space="preserve"> районе, но и в Сибири и в стране, как имя Александра Матросова».</w:t>
      </w:r>
    </w:p>
    <w:p w:rsidR="004C45BD" w:rsidRPr="00F87E47" w:rsidRDefault="004C45BD" w:rsidP="004C45BD">
      <w:pPr>
        <w:pStyle w:val="a3"/>
        <w:spacing w:before="0" w:beforeAutospacing="0" w:after="0" w:afterAutospacing="0" w:line="276" w:lineRule="auto"/>
        <w:jc w:val="both"/>
        <w:rPr>
          <w:b/>
        </w:rPr>
      </w:pPr>
      <w:r w:rsidRPr="00F87E47">
        <w:rPr>
          <w:color w:val="000000"/>
        </w:rPr>
        <w:t xml:space="preserve">     Увековечена слава о Герое в школьном музее на Родине, в музее, посвященном окончанию</w:t>
      </w:r>
      <w:proofErr w:type="gramStart"/>
      <w:r w:rsidRPr="00F87E47">
        <w:rPr>
          <w:color w:val="000000"/>
        </w:rPr>
        <w:t xml:space="preserve"> В</w:t>
      </w:r>
      <w:proofErr w:type="gramEnd"/>
      <w:r w:rsidRPr="00F87E47">
        <w:rPr>
          <w:color w:val="000000"/>
        </w:rPr>
        <w:t xml:space="preserve">торой мировой войны  в г. </w:t>
      </w:r>
      <w:proofErr w:type="spellStart"/>
      <w:r w:rsidRPr="00F87E47">
        <w:rPr>
          <w:color w:val="000000"/>
        </w:rPr>
        <w:t>Хайлар</w:t>
      </w:r>
      <w:proofErr w:type="spellEnd"/>
      <w:r w:rsidRPr="00F87E47">
        <w:rPr>
          <w:color w:val="000000"/>
        </w:rPr>
        <w:t xml:space="preserve"> КНР и в </w:t>
      </w:r>
      <w:r w:rsidRPr="00F87E47">
        <w:t>Военно-историческом  музее</w:t>
      </w:r>
      <w:r w:rsidRPr="00F87E47">
        <w:rPr>
          <w:b/>
        </w:rPr>
        <w:t xml:space="preserve"> </w:t>
      </w:r>
      <w:r w:rsidRPr="00F87E47">
        <w:t>Краснознам</w:t>
      </w:r>
      <w:r w:rsidRPr="00F87E47">
        <w:rPr>
          <w:rFonts w:ascii="Cambria Math" w:hAnsi="Cambria Math" w:cs="Cambria Math"/>
        </w:rPr>
        <w:t>ѐ</w:t>
      </w:r>
      <w:r w:rsidRPr="00F87E47">
        <w:t>нного Дальневосточного военного округа</w:t>
      </w:r>
      <w:r w:rsidRPr="00F87E47">
        <w:rPr>
          <w:b/>
        </w:rPr>
        <w:t xml:space="preserve"> </w:t>
      </w:r>
      <w:r w:rsidRPr="00F87E47">
        <w:t>(КДВО).</w:t>
      </w:r>
    </w:p>
    <w:p w:rsidR="004C45BD" w:rsidRPr="00F87E47" w:rsidRDefault="004C45BD" w:rsidP="004C45BD">
      <w:pPr>
        <w:pStyle w:val="a3"/>
        <w:spacing w:before="0" w:beforeAutospacing="0" w:after="0" w:afterAutospacing="0" w:line="276" w:lineRule="auto"/>
        <w:jc w:val="both"/>
        <w:rPr>
          <w:color w:val="000000"/>
        </w:rPr>
      </w:pPr>
      <w:r w:rsidRPr="00F87E47">
        <w:rPr>
          <w:b/>
        </w:rPr>
        <w:t xml:space="preserve">    </w:t>
      </w:r>
      <w:r w:rsidRPr="00F87E47">
        <w:t xml:space="preserve"> </w:t>
      </w:r>
      <w:r w:rsidRPr="00F87E47">
        <w:rPr>
          <w:color w:val="000000"/>
        </w:rPr>
        <w:t xml:space="preserve">Федеральный журнал «Сенатор» (сайт  </w:t>
      </w:r>
      <w:r w:rsidRPr="00F87E47">
        <w:rPr>
          <w:color w:val="000000"/>
          <w:lang w:val="en-US"/>
        </w:rPr>
        <w:t>www</w:t>
      </w:r>
      <w:r w:rsidRPr="00F87E47">
        <w:rPr>
          <w:color w:val="000000"/>
        </w:rPr>
        <w:t>.</w:t>
      </w:r>
      <w:proofErr w:type="spellStart"/>
      <w:r w:rsidRPr="00F87E47">
        <w:rPr>
          <w:color w:val="000000"/>
          <w:lang w:val="en-US"/>
        </w:rPr>
        <w:t>senat</w:t>
      </w:r>
      <w:proofErr w:type="spellEnd"/>
      <w:r w:rsidRPr="00F87E47">
        <w:rPr>
          <w:color w:val="000000"/>
        </w:rPr>
        <w:t>.</w:t>
      </w:r>
      <w:r w:rsidRPr="00F87E47">
        <w:rPr>
          <w:color w:val="000000"/>
          <w:lang w:val="en-US"/>
        </w:rPr>
        <w:t>org</w:t>
      </w:r>
      <w:r w:rsidRPr="00F87E47">
        <w:rPr>
          <w:color w:val="000000"/>
        </w:rPr>
        <w:t>)  опубликована статья о Георг</w:t>
      </w:r>
      <w:proofErr w:type="gramStart"/>
      <w:r w:rsidRPr="00F87E47">
        <w:rPr>
          <w:color w:val="000000"/>
        </w:rPr>
        <w:t>ии  Ио</w:t>
      </w:r>
      <w:proofErr w:type="gramEnd"/>
      <w:r w:rsidRPr="00F87E47">
        <w:rPr>
          <w:color w:val="000000"/>
        </w:rPr>
        <w:t xml:space="preserve">сифовиче </w:t>
      </w:r>
      <w:proofErr w:type="spellStart"/>
      <w:r w:rsidRPr="00F87E47">
        <w:rPr>
          <w:color w:val="000000"/>
        </w:rPr>
        <w:t>Кряжеве</w:t>
      </w:r>
      <w:proofErr w:type="spellEnd"/>
      <w:r w:rsidRPr="00F87E47">
        <w:rPr>
          <w:color w:val="000000"/>
        </w:rPr>
        <w:t xml:space="preserve"> - ветеране Великой Отечественной войны. Он четыре раза, уже в мирное время, побывал в Китае, последний раз в 2008 году. Китайцы благодарны советским воинам за освобождение </w:t>
      </w:r>
      <w:proofErr w:type="spellStart"/>
      <w:r w:rsidRPr="00F87E47">
        <w:rPr>
          <w:color w:val="000000"/>
        </w:rPr>
        <w:t>Хайлара</w:t>
      </w:r>
      <w:proofErr w:type="spellEnd"/>
      <w:r w:rsidRPr="00F87E47">
        <w:rPr>
          <w:color w:val="000000"/>
        </w:rPr>
        <w:t xml:space="preserve"> от японцев и создали в память о тех событиях музей, посвященный окончанию</w:t>
      </w:r>
      <w:proofErr w:type="gramStart"/>
      <w:r w:rsidRPr="00F87E47">
        <w:rPr>
          <w:color w:val="000000"/>
        </w:rPr>
        <w:t xml:space="preserve">  В</w:t>
      </w:r>
      <w:proofErr w:type="gramEnd"/>
      <w:r w:rsidRPr="00F87E47">
        <w:rPr>
          <w:color w:val="000000"/>
        </w:rPr>
        <w:t xml:space="preserve">торой мировой войны. Китайцы к ветеранам из России относятся очень дружелюбно, поскольку осознают, что без Советской Армии не смогли бы освободиться от японских империалистов. </w:t>
      </w:r>
    </w:p>
    <w:p w:rsidR="004C45BD" w:rsidRPr="00F87E47" w:rsidRDefault="004C45BD" w:rsidP="004C45BD">
      <w:pPr>
        <w:pStyle w:val="a3"/>
        <w:spacing w:before="0" w:beforeAutospacing="0" w:after="0" w:afterAutospacing="0" w:line="276" w:lineRule="auto"/>
        <w:jc w:val="both"/>
        <w:rPr>
          <w:color w:val="000000"/>
        </w:rPr>
      </w:pPr>
      <w:r w:rsidRPr="00F87E47">
        <w:rPr>
          <w:color w:val="000000"/>
        </w:rPr>
        <w:t xml:space="preserve">     – В одной 205-й танковой бригаде со мной служил Иннокентий </w:t>
      </w:r>
      <w:proofErr w:type="spellStart"/>
      <w:r w:rsidRPr="00F87E47">
        <w:rPr>
          <w:color w:val="000000"/>
        </w:rPr>
        <w:t>Баторов</w:t>
      </w:r>
      <w:proofErr w:type="spellEnd"/>
      <w:r w:rsidRPr="00F87E47">
        <w:rPr>
          <w:color w:val="000000"/>
        </w:rPr>
        <w:t>, повторивший подвиг Александра Матросова уже на японской войне, он закрыл собой амбразуру, ему посвящен раздел в экспозиции музея, – делится воспоминаниями ветеран»</w:t>
      </w:r>
    </w:p>
    <w:p w:rsidR="004C45BD" w:rsidRPr="00F87E47" w:rsidRDefault="004C45BD" w:rsidP="004C45BD">
      <w:pPr>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     Военно-исторический музей КДВО знаком многим, причем </w:t>
      </w:r>
      <w:proofErr w:type="gramStart"/>
      <w:r w:rsidRPr="00F87E47">
        <w:rPr>
          <w:rFonts w:ascii="Times New Roman" w:hAnsi="Times New Roman" w:cs="Times New Roman"/>
          <w:sz w:val="24"/>
          <w:szCs w:val="24"/>
        </w:rPr>
        <w:t>не</w:t>
      </w:r>
      <w:proofErr w:type="gramEnd"/>
      <w:r w:rsidRPr="00F87E47">
        <w:rPr>
          <w:rFonts w:ascii="Times New Roman" w:hAnsi="Times New Roman" w:cs="Times New Roman"/>
          <w:sz w:val="24"/>
          <w:szCs w:val="24"/>
        </w:rPr>
        <w:t xml:space="preserve"> только жителям Хабаровска, но и гостям из других краев и областей из дальнего и ближнего зарубежья, иностранцам. Залы музея не пустуют даже в будние дни, а в выходные и праздники здесь всегда многолюдно. Музей насчитывает 13 залов, экспозиционная площадь их составляет 3013 кв. метров, на которой размещено более 20 тысяч экспонатов. Во дворе музея - смотровая площадка боевой техники. Экспозиция музея построена в историко-хронологическом порядке, она периодически дополняется, обновляется. Военно-исторический музей расположен в старинном здании по улице Шевченко и переулка капитана Дьяченко. С 1984 года по приказу генерала армии И.М.Третьяка - командующего войсками округа, в этом здании располагается военно-исторический музей Краснознам</w:t>
      </w:r>
      <w:r w:rsidRPr="00F87E47">
        <w:rPr>
          <w:rFonts w:ascii="Times New Roman" w:cs="Times New Roman"/>
          <w:sz w:val="24"/>
          <w:szCs w:val="24"/>
        </w:rPr>
        <w:t>ѐ</w:t>
      </w:r>
      <w:r w:rsidRPr="00F87E47">
        <w:rPr>
          <w:rFonts w:ascii="Times New Roman" w:hAnsi="Times New Roman" w:cs="Times New Roman"/>
          <w:sz w:val="24"/>
          <w:szCs w:val="24"/>
        </w:rPr>
        <w:t xml:space="preserve">нного Дальневосточного военного округа. История самого музея КДВО берет начало в 1969 году, когда при окружном Доме офицеров было открыто несколько залов. </w:t>
      </w:r>
    </w:p>
    <w:p w:rsidR="004C45BD" w:rsidRPr="00F87E47" w:rsidRDefault="004C45BD" w:rsidP="004C45BD">
      <w:pPr>
        <w:spacing w:after="0"/>
        <w:jc w:val="both"/>
        <w:rPr>
          <w:rFonts w:ascii="Times New Roman" w:hAnsi="Times New Roman" w:cs="Times New Roman"/>
          <w:b/>
          <w:bCs/>
          <w:sz w:val="24"/>
          <w:szCs w:val="24"/>
          <w:u w:val="single"/>
        </w:rPr>
      </w:pPr>
      <w:r w:rsidRPr="00F87E47">
        <w:rPr>
          <w:rFonts w:ascii="Times New Roman" w:hAnsi="Times New Roman" w:cs="Times New Roman"/>
          <w:bCs/>
          <w:sz w:val="24"/>
          <w:szCs w:val="24"/>
          <w:u w:val="single"/>
        </w:rPr>
        <w:t xml:space="preserve">     Зал 8: Разгром империалистической Японии в августе 1945г</w:t>
      </w:r>
      <w:r w:rsidRPr="00F87E47">
        <w:rPr>
          <w:rFonts w:ascii="Times New Roman" w:hAnsi="Times New Roman" w:cs="Times New Roman"/>
          <w:b/>
          <w:bCs/>
          <w:sz w:val="24"/>
          <w:szCs w:val="24"/>
          <w:u w:val="single"/>
        </w:rPr>
        <w:t>.</w:t>
      </w:r>
    </w:p>
    <w:p w:rsidR="004C45BD" w:rsidRPr="00F87E47" w:rsidRDefault="004C45BD" w:rsidP="004C45BD">
      <w:pPr>
        <w:pStyle w:val="Default"/>
        <w:spacing w:line="276" w:lineRule="auto"/>
        <w:jc w:val="both"/>
      </w:pPr>
      <w:r w:rsidRPr="00F87E47">
        <w:t xml:space="preserve">В войне против империалистической Японии 11 воинов-дальневосточников повторили подвиг Александра Матросова (во время боя своим телом закрыли амбразуру вражеского дзота). Вы видите их фотографии на стенде: </w:t>
      </w:r>
    </w:p>
    <w:p w:rsidR="004C45BD" w:rsidRPr="00F87E47" w:rsidRDefault="004C45BD" w:rsidP="004C45BD">
      <w:pPr>
        <w:pStyle w:val="Default"/>
        <w:spacing w:line="276" w:lineRule="auto"/>
        <w:jc w:val="both"/>
      </w:pPr>
      <w:r w:rsidRPr="00F87E47">
        <w:t xml:space="preserve">ефрейтор Василий Колесник, </w:t>
      </w:r>
    </w:p>
    <w:p w:rsidR="004C45BD" w:rsidRPr="00F87E47" w:rsidRDefault="004C45BD" w:rsidP="004C45BD">
      <w:pPr>
        <w:pStyle w:val="Default"/>
        <w:spacing w:line="276" w:lineRule="auto"/>
        <w:jc w:val="both"/>
      </w:pPr>
      <w:r w:rsidRPr="00F87E47">
        <w:t xml:space="preserve">младший сержант Николай Фирсов, </w:t>
      </w:r>
    </w:p>
    <w:p w:rsidR="004C45BD" w:rsidRPr="00F87E47" w:rsidRDefault="004C45BD" w:rsidP="004C45BD">
      <w:pPr>
        <w:pStyle w:val="Default"/>
        <w:spacing w:line="276" w:lineRule="auto"/>
        <w:jc w:val="both"/>
      </w:pPr>
      <w:r w:rsidRPr="00F87E47">
        <w:t xml:space="preserve">старшина 1-й статьи Николай Голубков, </w:t>
      </w:r>
    </w:p>
    <w:p w:rsidR="004C45BD" w:rsidRPr="00F87E47" w:rsidRDefault="004C45BD" w:rsidP="004C45BD">
      <w:pPr>
        <w:pStyle w:val="Default"/>
        <w:spacing w:line="276" w:lineRule="auto"/>
        <w:jc w:val="both"/>
      </w:pPr>
      <w:r w:rsidRPr="00F87E47">
        <w:t xml:space="preserve">матрос Петр Ильичев, </w:t>
      </w:r>
    </w:p>
    <w:p w:rsidR="004C45BD" w:rsidRPr="00F87E47" w:rsidRDefault="004C45BD" w:rsidP="004C45BD">
      <w:pPr>
        <w:pStyle w:val="Default"/>
        <w:spacing w:line="276" w:lineRule="auto"/>
        <w:jc w:val="both"/>
      </w:pPr>
      <w:r w:rsidRPr="00F87E47">
        <w:t xml:space="preserve">старшина 1-й статьи Николай Вилков, </w:t>
      </w:r>
    </w:p>
    <w:p w:rsidR="004C45BD" w:rsidRPr="00F87E47" w:rsidRDefault="004C45BD" w:rsidP="004C45BD">
      <w:pPr>
        <w:pStyle w:val="Default"/>
        <w:spacing w:line="276" w:lineRule="auto"/>
        <w:jc w:val="both"/>
      </w:pPr>
      <w:r w:rsidRPr="00F87E47">
        <w:t xml:space="preserve">рядовой Иннокентий </w:t>
      </w:r>
      <w:proofErr w:type="spellStart"/>
      <w:r w:rsidRPr="00F87E47">
        <w:t>Баторов</w:t>
      </w:r>
      <w:proofErr w:type="spellEnd"/>
      <w:r w:rsidRPr="00F87E47">
        <w:t xml:space="preserve">, </w:t>
      </w:r>
    </w:p>
    <w:p w:rsidR="004C45BD" w:rsidRPr="00F87E47" w:rsidRDefault="004C45BD" w:rsidP="004C45BD">
      <w:pPr>
        <w:pStyle w:val="Default"/>
        <w:spacing w:line="276" w:lineRule="auto"/>
        <w:jc w:val="both"/>
      </w:pPr>
      <w:r w:rsidRPr="00F87E47">
        <w:t xml:space="preserve">старший сержант Антон </w:t>
      </w:r>
      <w:proofErr w:type="spellStart"/>
      <w:r w:rsidRPr="00F87E47">
        <w:t>Буюклы</w:t>
      </w:r>
      <w:proofErr w:type="spellEnd"/>
      <w:r w:rsidRPr="00F87E47">
        <w:t xml:space="preserve">, </w:t>
      </w:r>
    </w:p>
    <w:p w:rsidR="004C45BD" w:rsidRPr="00F87E47" w:rsidRDefault="004C45BD" w:rsidP="004C45BD">
      <w:pPr>
        <w:pStyle w:val="Default"/>
        <w:spacing w:line="276" w:lineRule="auto"/>
        <w:jc w:val="both"/>
      </w:pPr>
      <w:r w:rsidRPr="00F87E47">
        <w:t xml:space="preserve">рядовой Георгий Попов, </w:t>
      </w:r>
    </w:p>
    <w:p w:rsidR="004C45BD" w:rsidRPr="00F87E47" w:rsidRDefault="004C45BD" w:rsidP="004C45BD">
      <w:pPr>
        <w:pStyle w:val="Default"/>
        <w:spacing w:line="276" w:lineRule="auto"/>
        <w:jc w:val="both"/>
      </w:pPr>
      <w:r w:rsidRPr="00F87E47">
        <w:lastRenderedPageBreak/>
        <w:t xml:space="preserve">младший сержант Михаил </w:t>
      </w:r>
      <w:proofErr w:type="spellStart"/>
      <w:r w:rsidRPr="00F87E47">
        <w:t>Патрашков</w:t>
      </w:r>
      <w:proofErr w:type="spellEnd"/>
      <w:r w:rsidRPr="00F87E47">
        <w:t xml:space="preserve">, </w:t>
      </w:r>
    </w:p>
    <w:p w:rsidR="004C45BD" w:rsidRPr="00F87E47" w:rsidRDefault="004C45BD" w:rsidP="004C45BD">
      <w:pPr>
        <w:pStyle w:val="Default"/>
        <w:spacing w:line="276" w:lineRule="auto"/>
        <w:jc w:val="both"/>
      </w:pPr>
      <w:r w:rsidRPr="00F87E47">
        <w:t xml:space="preserve">младший сержант Петр Овчинников. </w:t>
      </w:r>
    </w:p>
    <w:p w:rsidR="004C45BD" w:rsidRPr="00F87E47" w:rsidRDefault="004C45BD" w:rsidP="004C45BD">
      <w:pPr>
        <w:autoSpaceDE w:val="0"/>
        <w:autoSpaceDN w:val="0"/>
        <w:adjustRightInd w:val="0"/>
        <w:spacing w:after="0"/>
        <w:rPr>
          <w:rFonts w:ascii="Times New Roman" w:hAnsi="Times New Roman" w:cs="Times New Roman"/>
          <w:color w:val="000000"/>
          <w:sz w:val="24"/>
          <w:szCs w:val="24"/>
        </w:rPr>
      </w:pPr>
      <w:r w:rsidRPr="00F87E47">
        <w:rPr>
          <w:rFonts w:ascii="Times New Roman" w:hAnsi="Times New Roman" w:cs="Times New Roman"/>
          <w:color w:val="000000"/>
          <w:sz w:val="24"/>
          <w:szCs w:val="24"/>
        </w:rPr>
        <w:t xml:space="preserve">                                                                 </w:t>
      </w:r>
    </w:p>
    <w:p w:rsidR="004C45BD" w:rsidRPr="00F87E47" w:rsidRDefault="004C45BD" w:rsidP="004C45BD">
      <w:pPr>
        <w:autoSpaceDE w:val="0"/>
        <w:autoSpaceDN w:val="0"/>
        <w:adjustRightInd w:val="0"/>
        <w:spacing w:after="0"/>
        <w:rPr>
          <w:rFonts w:ascii="Times New Roman" w:hAnsi="Times New Roman" w:cs="Times New Roman"/>
          <w:b/>
          <w:sz w:val="24"/>
          <w:szCs w:val="24"/>
        </w:rPr>
      </w:pPr>
      <w:r w:rsidRPr="00F87E47">
        <w:rPr>
          <w:rFonts w:ascii="Times New Roman" w:hAnsi="Times New Roman" w:cs="Times New Roman"/>
          <w:color w:val="000000"/>
          <w:sz w:val="24"/>
          <w:szCs w:val="24"/>
        </w:rPr>
        <w:t xml:space="preserve">                                                                </w:t>
      </w:r>
      <w:r w:rsidRPr="00F87E47">
        <w:rPr>
          <w:rFonts w:ascii="Times New Roman" w:hAnsi="Times New Roman" w:cs="Times New Roman"/>
          <w:b/>
          <w:sz w:val="24"/>
          <w:szCs w:val="24"/>
        </w:rPr>
        <w:t>Заключение</w:t>
      </w:r>
    </w:p>
    <w:p w:rsidR="004C45BD" w:rsidRPr="00F87E47" w:rsidRDefault="004C45BD" w:rsidP="004C45BD">
      <w:pPr>
        <w:autoSpaceDE w:val="0"/>
        <w:autoSpaceDN w:val="0"/>
        <w:adjustRightInd w:val="0"/>
        <w:spacing w:after="0"/>
        <w:jc w:val="both"/>
        <w:rPr>
          <w:rFonts w:ascii="Times New Roman" w:hAnsi="Times New Roman" w:cs="Times New Roman"/>
          <w:b/>
          <w:sz w:val="24"/>
          <w:szCs w:val="24"/>
        </w:rPr>
      </w:pP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Великую жертву принес советский народ в борьбе с европейским фашизмом и японским милитаризмом. Но особый трепет вызывает подвиг тех, кто, спасая товарищей, стремясь приблизить час Победы, сознательно шёл на смерть. Численность фронта составляла более миллиона воинов. Среди этих воинов по всему Забайкальскому фронту впервые за дни войны совершил бессмертный подвиг Матросова единственный солдат-сибиряк, сын бурятского народа Иннокентий Николаевич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Имя и подвиг его навечно остались в памяти народа.  </w:t>
      </w:r>
    </w:p>
    <w:p w:rsidR="004C45BD" w:rsidRPr="00F87E47" w:rsidRDefault="004C45BD" w:rsidP="004C45BD">
      <w:pPr>
        <w:spacing w:after="0"/>
        <w:jc w:val="both"/>
        <w:rPr>
          <w:rFonts w:ascii="Times New Roman" w:eastAsia="Times New Roman" w:hAnsi="Times New Roman" w:cs="Times New Roman"/>
          <w:sz w:val="24"/>
          <w:szCs w:val="24"/>
          <w:lang w:eastAsia="ru-RU"/>
        </w:rPr>
      </w:pPr>
      <w:r w:rsidRPr="00F87E47">
        <w:rPr>
          <w:rFonts w:ascii="Times New Roman" w:eastAsia="Times New Roman" w:hAnsi="Times New Roman" w:cs="Times New Roman"/>
          <w:sz w:val="24"/>
          <w:szCs w:val="24"/>
          <w:lang w:eastAsia="ru-RU"/>
        </w:rPr>
        <w:t xml:space="preserve">       Иннокентий Николаевич </w:t>
      </w:r>
      <w:proofErr w:type="spellStart"/>
      <w:r w:rsidRPr="00F87E47">
        <w:rPr>
          <w:rFonts w:ascii="Times New Roman" w:eastAsia="Times New Roman" w:hAnsi="Times New Roman" w:cs="Times New Roman"/>
          <w:sz w:val="24"/>
          <w:szCs w:val="24"/>
          <w:lang w:eastAsia="ru-RU"/>
        </w:rPr>
        <w:t>Баторов</w:t>
      </w:r>
      <w:proofErr w:type="spellEnd"/>
      <w:r w:rsidRPr="00F87E47">
        <w:rPr>
          <w:rFonts w:ascii="Times New Roman" w:eastAsia="Times New Roman" w:hAnsi="Times New Roman" w:cs="Times New Roman"/>
          <w:sz w:val="24"/>
          <w:szCs w:val="24"/>
          <w:lang w:eastAsia="ru-RU"/>
        </w:rPr>
        <w:t xml:space="preserve"> совершил бросок в бессмертие, за этот подвиг он достоин звания Героя России! Инициатива по этому вопросу принадлежит совету старейшин, который действует при Иркутской региональной бурятской национально-культурной автономии (ИРБНКА) «</w:t>
      </w:r>
      <w:proofErr w:type="spellStart"/>
      <w:r w:rsidRPr="00F87E47">
        <w:rPr>
          <w:rFonts w:ascii="Times New Roman" w:eastAsia="Times New Roman" w:hAnsi="Times New Roman" w:cs="Times New Roman"/>
          <w:sz w:val="24"/>
          <w:szCs w:val="24"/>
          <w:lang w:eastAsia="ru-RU"/>
        </w:rPr>
        <w:t>Эрхуу</w:t>
      </w:r>
      <w:proofErr w:type="spellEnd"/>
      <w:r w:rsidRPr="00F87E47">
        <w:rPr>
          <w:rFonts w:ascii="Times New Roman" w:eastAsia="Times New Roman" w:hAnsi="Times New Roman" w:cs="Times New Roman"/>
          <w:sz w:val="24"/>
          <w:szCs w:val="24"/>
          <w:lang w:eastAsia="ru-RU"/>
        </w:rPr>
        <w:t xml:space="preserve">». В совет входят ветераны войны и труда Усть-Ордынского округа. Майя </w:t>
      </w:r>
      <w:proofErr w:type="spellStart"/>
      <w:r w:rsidRPr="00F87E47">
        <w:rPr>
          <w:rFonts w:ascii="Times New Roman" w:eastAsia="Times New Roman" w:hAnsi="Times New Roman" w:cs="Times New Roman"/>
          <w:sz w:val="24"/>
          <w:szCs w:val="24"/>
          <w:lang w:eastAsia="ru-RU"/>
        </w:rPr>
        <w:t>Чинавлева</w:t>
      </w:r>
      <w:proofErr w:type="spellEnd"/>
      <w:r w:rsidRPr="00F87E47">
        <w:rPr>
          <w:rFonts w:ascii="Times New Roman" w:eastAsia="Times New Roman" w:hAnsi="Times New Roman" w:cs="Times New Roman"/>
          <w:sz w:val="24"/>
          <w:szCs w:val="24"/>
          <w:lang w:eastAsia="ru-RU"/>
        </w:rPr>
        <w:t>, ответственный секретарь ИРБНКА «</w:t>
      </w:r>
      <w:proofErr w:type="spellStart"/>
      <w:r w:rsidRPr="00F87E47">
        <w:rPr>
          <w:rFonts w:ascii="Times New Roman" w:eastAsia="Times New Roman" w:hAnsi="Times New Roman" w:cs="Times New Roman"/>
          <w:sz w:val="24"/>
          <w:szCs w:val="24"/>
          <w:lang w:eastAsia="ru-RU"/>
        </w:rPr>
        <w:t>Эрхуу</w:t>
      </w:r>
      <w:proofErr w:type="spellEnd"/>
      <w:r w:rsidRPr="00F87E47">
        <w:rPr>
          <w:rFonts w:ascii="Times New Roman" w:eastAsia="Times New Roman" w:hAnsi="Times New Roman" w:cs="Times New Roman"/>
          <w:sz w:val="24"/>
          <w:szCs w:val="24"/>
          <w:lang w:eastAsia="ru-RU"/>
        </w:rPr>
        <w:t>» считает, что для этого нужно отправить множество запросов в различные организации: Минобороны, архивы, областной совет ветеранов. Эту инициативу поддержал Патриотический комитет «Память» МОУ «</w:t>
      </w:r>
      <w:proofErr w:type="spellStart"/>
      <w:r w:rsidRPr="00F87E47">
        <w:rPr>
          <w:rFonts w:ascii="Times New Roman" w:eastAsia="Times New Roman" w:hAnsi="Times New Roman" w:cs="Times New Roman"/>
          <w:sz w:val="24"/>
          <w:szCs w:val="24"/>
          <w:lang w:eastAsia="ru-RU"/>
        </w:rPr>
        <w:t>Захальская</w:t>
      </w:r>
      <w:proofErr w:type="spellEnd"/>
      <w:r w:rsidRPr="00F87E47">
        <w:rPr>
          <w:rFonts w:ascii="Times New Roman" w:eastAsia="Times New Roman" w:hAnsi="Times New Roman" w:cs="Times New Roman"/>
          <w:sz w:val="24"/>
          <w:szCs w:val="24"/>
          <w:lang w:eastAsia="ru-RU"/>
        </w:rPr>
        <w:t xml:space="preserve"> СОШ имени </w:t>
      </w:r>
      <w:proofErr w:type="spellStart"/>
      <w:r w:rsidRPr="00F87E47">
        <w:rPr>
          <w:rFonts w:ascii="Times New Roman" w:eastAsia="Times New Roman" w:hAnsi="Times New Roman" w:cs="Times New Roman"/>
          <w:sz w:val="24"/>
          <w:szCs w:val="24"/>
          <w:lang w:eastAsia="ru-RU"/>
        </w:rPr>
        <w:t>П.С.Лухнева</w:t>
      </w:r>
      <w:proofErr w:type="spellEnd"/>
      <w:r w:rsidRPr="00F87E47">
        <w:rPr>
          <w:rFonts w:ascii="Times New Roman" w:eastAsia="Times New Roman" w:hAnsi="Times New Roman" w:cs="Times New Roman"/>
          <w:sz w:val="24"/>
          <w:szCs w:val="24"/>
          <w:lang w:eastAsia="ru-RU"/>
        </w:rPr>
        <w:t xml:space="preserve">»  </w:t>
      </w:r>
      <w:proofErr w:type="spellStart"/>
      <w:r w:rsidRPr="00F87E47">
        <w:rPr>
          <w:rFonts w:ascii="Times New Roman" w:eastAsia="Times New Roman" w:hAnsi="Times New Roman" w:cs="Times New Roman"/>
          <w:sz w:val="24"/>
          <w:szCs w:val="24"/>
          <w:lang w:eastAsia="ru-RU"/>
        </w:rPr>
        <w:t>Эхирит-Булагатского</w:t>
      </w:r>
      <w:proofErr w:type="spellEnd"/>
      <w:r w:rsidRPr="00F87E47">
        <w:rPr>
          <w:rFonts w:ascii="Times New Roman" w:eastAsia="Times New Roman" w:hAnsi="Times New Roman" w:cs="Times New Roman"/>
          <w:sz w:val="24"/>
          <w:szCs w:val="24"/>
          <w:lang w:eastAsia="ru-RU"/>
        </w:rPr>
        <w:t xml:space="preserve"> района  в лице председателя </w:t>
      </w:r>
      <w:r w:rsidRPr="00F87E47">
        <w:rPr>
          <w:rFonts w:ascii="Times New Roman" w:eastAsia="Times New Roman" w:hAnsi="Times New Roman" w:cs="Times New Roman"/>
          <w:bCs/>
          <w:sz w:val="24"/>
          <w:szCs w:val="24"/>
          <w:lang w:eastAsia="ru-RU"/>
        </w:rPr>
        <w:t>П.И.Печерского.</w:t>
      </w:r>
      <w:r w:rsidRPr="00F87E47">
        <w:rPr>
          <w:rFonts w:ascii="Times New Roman" w:eastAsia="Times New Roman" w:hAnsi="Times New Roman" w:cs="Times New Roman"/>
          <w:sz w:val="24"/>
          <w:szCs w:val="24"/>
          <w:lang w:eastAsia="ru-RU"/>
        </w:rPr>
        <w:t xml:space="preserve"> </w:t>
      </w:r>
    </w:p>
    <w:p w:rsidR="004C45BD" w:rsidRPr="00F87E47" w:rsidRDefault="004C45BD" w:rsidP="004C45BD">
      <w:pPr>
        <w:tabs>
          <w:tab w:val="left" w:pos="540"/>
        </w:tabs>
        <w:spacing w:after="0"/>
        <w:jc w:val="both"/>
        <w:rPr>
          <w:rFonts w:ascii="Times New Roman" w:hAnsi="Times New Roman" w:cs="Times New Roman"/>
          <w:sz w:val="24"/>
          <w:szCs w:val="24"/>
        </w:rPr>
      </w:pPr>
      <w:r w:rsidRPr="00F87E47">
        <w:rPr>
          <w:rFonts w:ascii="Times New Roman" w:hAnsi="Times New Roman" w:cs="Times New Roman"/>
          <w:sz w:val="24"/>
          <w:szCs w:val="24"/>
          <w:lang w:val="en-US"/>
        </w:rPr>
        <w:t>II</w:t>
      </w:r>
      <w:r w:rsidRPr="00F87E47">
        <w:rPr>
          <w:rFonts w:ascii="Times New Roman" w:hAnsi="Times New Roman" w:cs="Times New Roman"/>
          <w:sz w:val="24"/>
          <w:szCs w:val="24"/>
        </w:rPr>
        <w:t xml:space="preserve"> Форум бурятского этноса Прибайкалья внес в свою резолюцию пункт о  ходатайстве перед Губернатором Иркутской области и Законодательным Собранием Иркутской области о присвоении звания «Герой России» Иннокентию Николаевичу </w:t>
      </w:r>
      <w:proofErr w:type="spellStart"/>
      <w:r w:rsidRPr="00F87E47">
        <w:rPr>
          <w:rFonts w:ascii="Times New Roman" w:hAnsi="Times New Roman" w:cs="Times New Roman"/>
          <w:sz w:val="24"/>
          <w:szCs w:val="24"/>
        </w:rPr>
        <w:t>Баторову</w:t>
      </w:r>
      <w:proofErr w:type="spellEnd"/>
      <w:r w:rsidRPr="00F87E47">
        <w:rPr>
          <w:rFonts w:ascii="Times New Roman" w:hAnsi="Times New Roman" w:cs="Times New Roman"/>
          <w:sz w:val="24"/>
          <w:szCs w:val="24"/>
        </w:rPr>
        <w:t xml:space="preserve"> (посмертно), повторившему подвиг А.Матросова. </w:t>
      </w:r>
    </w:p>
    <w:p w:rsidR="004C45BD" w:rsidRPr="00F87E47" w:rsidRDefault="004C45BD" w:rsidP="004C45BD">
      <w:pPr>
        <w:spacing w:after="0"/>
        <w:jc w:val="both"/>
        <w:rPr>
          <w:rFonts w:ascii="Times New Roman" w:hAnsi="Times New Roman" w:cs="Times New Roman"/>
          <w:sz w:val="24"/>
          <w:szCs w:val="24"/>
        </w:rPr>
      </w:pPr>
      <w:r w:rsidRPr="00F87E47">
        <w:rPr>
          <w:rFonts w:ascii="Times New Roman" w:hAnsi="Times New Roman" w:cs="Times New Roman"/>
          <w:sz w:val="24"/>
          <w:szCs w:val="24"/>
        </w:rPr>
        <w:t xml:space="preserve">         В 2014-2015 учебном году учащиеся нашей школы написали обращение к Президенту Российской Федерации, в котором просили присвоить звание Героя Иннокентию Николаевичу </w:t>
      </w:r>
      <w:proofErr w:type="spellStart"/>
      <w:r w:rsidRPr="00F87E47">
        <w:rPr>
          <w:rFonts w:ascii="Times New Roman" w:hAnsi="Times New Roman" w:cs="Times New Roman"/>
          <w:sz w:val="24"/>
          <w:szCs w:val="24"/>
        </w:rPr>
        <w:t>Баторову</w:t>
      </w:r>
      <w:proofErr w:type="spellEnd"/>
      <w:r w:rsidRPr="00F87E47">
        <w:rPr>
          <w:rFonts w:ascii="Times New Roman" w:hAnsi="Times New Roman" w:cs="Times New Roman"/>
          <w:sz w:val="24"/>
          <w:szCs w:val="24"/>
        </w:rPr>
        <w:t>. Но мы получили ответ с объяснением о невозможности присвоения звания, т.к. Иннокентию Николаевичу был вручен Орден Отечественной войны в 1955г. (посмертно).</w:t>
      </w:r>
    </w:p>
    <w:p w:rsidR="004C45BD" w:rsidRPr="00F87E47" w:rsidRDefault="004C45BD" w:rsidP="004C45BD">
      <w:pPr>
        <w:spacing w:after="0"/>
        <w:jc w:val="both"/>
        <w:rPr>
          <w:rFonts w:ascii="Times New Roman" w:hAnsi="Times New Roman" w:cs="Times New Roman"/>
          <w:sz w:val="24"/>
          <w:szCs w:val="24"/>
        </w:rPr>
      </w:pPr>
      <w:r w:rsidRPr="00F87E47">
        <w:rPr>
          <w:rFonts w:ascii="Times New Roman" w:eastAsia="Times New Roman" w:hAnsi="Times New Roman" w:cs="Times New Roman"/>
          <w:sz w:val="24"/>
          <w:szCs w:val="24"/>
          <w:lang w:eastAsia="ru-RU"/>
        </w:rPr>
        <w:t xml:space="preserve">    </w:t>
      </w:r>
      <w:r w:rsidRPr="00F87E47">
        <w:rPr>
          <w:rFonts w:ascii="Times New Roman" w:hAnsi="Times New Roman" w:cs="Times New Roman"/>
          <w:sz w:val="24"/>
          <w:szCs w:val="24"/>
        </w:rPr>
        <w:t xml:space="preserve"> Учащиеся нашей школы гордятся своим учителем.  Земляки Иннокентия </w:t>
      </w:r>
      <w:proofErr w:type="spellStart"/>
      <w:r w:rsidRPr="00F87E47">
        <w:rPr>
          <w:rFonts w:ascii="Times New Roman" w:hAnsi="Times New Roman" w:cs="Times New Roman"/>
          <w:sz w:val="24"/>
          <w:szCs w:val="24"/>
        </w:rPr>
        <w:t>Баторова</w:t>
      </w:r>
      <w:proofErr w:type="spellEnd"/>
      <w:r w:rsidRPr="00F87E47">
        <w:rPr>
          <w:rFonts w:ascii="Times New Roman" w:hAnsi="Times New Roman" w:cs="Times New Roman"/>
          <w:sz w:val="24"/>
          <w:szCs w:val="24"/>
        </w:rPr>
        <w:t xml:space="preserve">  не забывают об Иннокентии Николаевиче и его подвиге. В поселке </w:t>
      </w:r>
      <w:proofErr w:type="spellStart"/>
      <w:r w:rsidRPr="00F87E47">
        <w:rPr>
          <w:rFonts w:ascii="Times New Roman" w:hAnsi="Times New Roman" w:cs="Times New Roman"/>
          <w:sz w:val="24"/>
          <w:szCs w:val="24"/>
        </w:rPr>
        <w:t>Новоленино</w:t>
      </w:r>
      <w:proofErr w:type="spell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Нукутского</w:t>
      </w:r>
      <w:proofErr w:type="spellEnd"/>
      <w:r w:rsidRPr="00F87E47">
        <w:rPr>
          <w:rFonts w:ascii="Times New Roman" w:hAnsi="Times New Roman" w:cs="Times New Roman"/>
          <w:sz w:val="24"/>
          <w:szCs w:val="24"/>
        </w:rPr>
        <w:t xml:space="preserve"> района  проходит  областной турнир по вольной борьбе, посвященный памяти Иннокентия </w:t>
      </w:r>
      <w:proofErr w:type="spellStart"/>
      <w:r w:rsidRPr="00F87E47">
        <w:rPr>
          <w:rFonts w:ascii="Times New Roman" w:hAnsi="Times New Roman" w:cs="Times New Roman"/>
          <w:sz w:val="24"/>
          <w:szCs w:val="24"/>
        </w:rPr>
        <w:t>Баторова</w:t>
      </w:r>
      <w:proofErr w:type="spellEnd"/>
      <w:r w:rsidRPr="00F87E47">
        <w:rPr>
          <w:rFonts w:ascii="Times New Roman" w:hAnsi="Times New Roman" w:cs="Times New Roman"/>
          <w:sz w:val="24"/>
          <w:szCs w:val="24"/>
        </w:rPr>
        <w:t xml:space="preserve">, уроженца </w:t>
      </w:r>
      <w:proofErr w:type="spellStart"/>
      <w:r w:rsidRPr="00F87E47">
        <w:rPr>
          <w:rFonts w:ascii="Times New Roman" w:hAnsi="Times New Roman" w:cs="Times New Roman"/>
          <w:sz w:val="24"/>
          <w:szCs w:val="24"/>
        </w:rPr>
        <w:t>Нукутского</w:t>
      </w:r>
      <w:proofErr w:type="spellEnd"/>
      <w:r w:rsidRPr="00F87E47">
        <w:rPr>
          <w:rFonts w:ascii="Times New Roman" w:hAnsi="Times New Roman" w:cs="Times New Roman"/>
          <w:sz w:val="24"/>
          <w:szCs w:val="24"/>
        </w:rPr>
        <w:t xml:space="preserve"> района.</w:t>
      </w:r>
    </w:p>
    <w:p w:rsidR="004C45BD" w:rsidRPr="00F87E47" w:rsidRDefault="004C45BD" w:rsidP="004C45BD">
      <w:pPr>
        <w:spacing w:after="0"/>
        <w:rPr>
          <w:rFonts w:ascii="Times New Roman" w:hAnsi="Times New Roman" w:cs="Times New Roman"/>
          <w:sz w:val="24"/>
          <w:szCs w:val="24"/>
        </w:rPr>
      </w:pPr>
      <w:r w:rsidRPr="00F87E47">
        <w:rPr>
          <w:rFonts w:ascii="Times New Roman" w:hAnsi="Times New Roman" w:cs="Times New Roman"/>
          <w:sz w:val="24"/>
          <w:szCs w:val="24"/>
        </w:rPr>
        <w:t xml:space="preserve">       В 2010г. ученица  2 класса «Б» МОУ </w:t>
      </w:r>
      <w:proofErr w:type="spellStart"/>
      <w:r w:rsidRPr="00F87E47">
        <w:rPr>
          <w:rFonts w:ascii="Times New Roman" w:hAnsi="Times New Roman" w:cs="Times New Roman"/>
          <w:sz w:val="24"/>
          <w:szCs w:val="24"/>
        </w:rPr>
        <w:t>Новонукутской</w:t>
      </w:r>
      <w:proofErr w:type="spellEnd"/>
      <w:r w:rsidRPr="00F87E47">
        <w:rPr>
          <w:rFonts w:ascii="Times New Roman" w:hAnsi="Times New Roman" w:cs="Times New Roman"/>
          <w:sz w:val="24"/>
          <w:szCs w:val="24"/>
        </w:rPr>
        <w:t xml:space="preserve">  средней школы </w:t>
      </w:r>
      <w:proofErr w:type="spellStart"/>
      <w:r w:rsidRPr="00F87E47">
        <w:rPr>
          <w:rFonts w:ascii="Times New Roman" w:hAnsi="Times New Roman" w:cs="Times New Roman"/>
          <w:sz w:val="24"/>
          <w:szCs w:val="24"/>
        </w:rPr>
        <w:t>Жербакова</w:t>
      </w:r>
      <w:proofErr w:type="spellEnd"/>
      <w:r w:rsidRPr="00F87E47">
        <w:rPr>
          <w:rFonts w:ascii="Times New Roman" w:hAnsi="Times New Roman" w:cs="Times New Roman"/>
          <w:sz w:val="24"/>
          <w:szCs w:val="24"/>
        </w:rPr>
        <w:t xml:space="preserve"> Светлана нарисовала рисунок на конкурс «Подвиг сержанта И. </w:t>
      </w:r>
      <w:proofErr w:type="spellStart"/>
      <w:r w:rsidRPr="00F87E47">
        <w:rPr>
          <w:rFonts w:ascii="Times New Roman" w:hAnsi="Times New Roman" w:cs="Times New Roman"/>
          <w:sz w:val="24"/>
          <w:szCs w:val="24"/>
        </w:rPr>
        <w:t>Баторова</w:t>
      </w:r>
      <w:proofErr w:type="spellEnd"/>
      <w:r w:rsidRPr="00F87E47">
        <w:rPr>
          <w:rFonts w:ascii="Times New Roman" w:hAnsi="Times New Roman" w:cs="Times New Roman"/>
          <w:sz w:val="24"/>
          <w:szCs w:val="24"/>
        </w:rPr>
        <w:t xml:space="preserve">, парторга роты».   </w:t>
      </w:r>
    </w:p>
    <w:p w:rsidR="004C45BD" w:rsidRPr="00F87E47" w:rsidRDefault="004C45BD" w:rsidP="004C45BD">
      <w:pPr>
        <w:spacing w:after="0"/>
        <w:rPr>
          <w:rFonts w:ascii="Times New Roman" w:hAnsi="Times New Roman" w:cs="Times New Roman"/>
          <w:sz w:val="24"/>
          <w:szCs w:val="24"/>
        </w:rPr>
        <w:sectPr w:rsidR="004C45BD" w:rsidRPr="00F87E47" w:rsidSect="001B3B76">
          <w:footerReference w:type="default" r:id="rId7"/>
          <w:pgSz w:w="11906" w:h="16838"/>
          <w:pgMar w:top="1134" w:right="850" w:bottom="851" w:left="1701" w:header="708" w:footer="708" w:gutter="0"/>
          <w:cols w:space="708"/>
          <w:docGrid w:linePitch="360"/>
        </w:sectPr>
      </w:pPr>
      <w:r w:rsidRPr="00F87E47">
        <w:rPr>
          <w:rFonts w:ascii="Times New Roman" w:hAnsi="Times New Roman" w:cs="Times New Roman"/>
          <w:sz w:val="24"/>
          <w:szCs w:val="24"/>
        </w:rPr>
        <w:t xml:space="preserve">-Я нарисовала как парторг роты, сержант Иннокентий </w:t>
      </w:r>
      <w:proofErr w:type="spellStart"/>
      <w:r w:rsidRPr="00F87E47">
        <w:rPr>
          <w:rFonts w:ascii="Times New Roman" w:hAnsi="Times New Roman" w:cs="Times New Roman"/>
          <w:sz w:val="24"/>
          <w:szCs w:val="24"/>
        </w:rPr>
        <w:t>Баторов</w:t>
      </w:r>
      <w:proofErr w:type="spellEnd"/>
      <w:r w:rsidRPr="00F87E47">
        <w:rPr>
          <w:rFonts w:ascii="Times New Roman" w:hAnsi="Times New Roman" w:cs="Times New Roman"/>
          <w:sz w:val="24"/>
          <w:szCs w:val="24"/>
        </w:rPr>
        <w:t xml:space="preserve"> подползает к вражескому дзоту, чтобы закрыть амбразуру своим телом. Иннокентий </w:t>
      </w:r>
      <w:proofErr w:type="spellStart"/>
      <w:r w:rsidRPr="00F87E47">
        <w:rPr>
          <w:rFonts w:ascii="Times New Roman" w:hAnsi="Times New Roman" w:cs="Times New Roman"/>
          <w:sz w:val="24"/>
          <w:szCs w:val="24"/>
        </w:rPr>
        <w:t>Баторов</w:t>
      </w:r>
      <w:proofErr w:type="spellEnd"/>
      <w:r w:rsidRPr="00F87E47">
        <w:rPr>
          <w:rFonts w:ascii="Times New Roman" w:hAnsi="Times New Roman" w:cs="Times New Roman"/>
          <w:sz w:val="24"/>
          <w:szCs w:val="24"/>
        </w:rPr>
        <w:t>, доблестный сын бурятского народа, погиб, чтобы спасти бойцов своей роты. В минуту смерти, наверное, он думал так:</w:t>
      </w:r>
      <w:r w:rsidRPr="00F87E47">
        <w:rPr>
          <w:rFonts w:ascii="Times New Roman" w:hAnsi="Times New Roman" w:cs="Times New Roman"/>
          <w:sz w:val="24"/>
          <w:szCs w:val="24"/>
        </w:rPr>
        <w:br/>
      </w:r>
    </w:p>
    <w:p w:rsidR="004C45BD" w:rsidRPr="00F87E47" w:rsidRDefault="004C45BD" w:rsidP="004C45BD">
      <w:pPr>
        <w:spacing w:after="0"/>
        <w:rPr>
          <w:rFonts w:ascii="Times New Roman" w:hAnsi="Times New Roman" w:cs="Times New Roman"/>
          <w:sz w:val="24"/>
          <w:szCs w:val="24"/>
        </w:rPr>
      </w:pPr>
      <w:r w:rsidRPr="00F87E47">
        <w:rPr>
          <w:rFonts w:ascii="Times New Roman" w:hAnsi="Times New Roman" w:cs="Times New Roman"/>
          <w:sz w:val="24"/>
          <w:szCs w:val="24"/>
        </w:rPr>
        <w:lastRenderedPageBreak/>
        <w:t>"Что мне амбразура,</w:t>
      </w:r>
      <w:r w:rsidRPr="00F87E47">
        <w:rPr>
          <w:rFonts w:ascii="Times New Roman" w:hAnsi="Times New Roman" w:cs="Times New Roman"/>
          <w:sz w:val="24"/>
          <w:szCs w:val="24"/>
        </w:rPr>
        <w:br/>
        <w:t>И японский дзот,</w:t>
      </w:r>
      <w:r w:rsidRPr="00F87E47">
        <w:rPr>
          <w:rFonts w:ascii="Times New Roman" w:hAnsi="Times New Roman" w:cs="Times New Roman"/>
          <w:sz w:val="24"/>
          <w:szCs w:val="24"/>
        </w:rPr>
        <w:br/>
        <w:t>Умереть не страшно,</w:t>
      </w:r>
      <w:r w:rsidRPr="00F87E47">
        <w:rPr>
          <w:rFonts w:ascii="Times New Roman" w:hAnsi="Times New Roman" w:cs="Times New Roman"/>
          <w:sz w:val="24"/>
          <w:szCs w:val="24"/>
        </w:rPr>
        <w:br/>
        <w:t>Мне за свой народ”</w:t>
      </w:r>
    </w:p>
    <w:p w:rsidR="004C45BD" w:rsidRDefault="004C45BD" w:rsidP="004C45BD">
      <w:pPr>
        <w:spacing w:after="0"/>
        <w:rPr>
          <w:rFonts w:ascii="Times New Roman" w:hAnsi="Times New Roman" w:cs="Times New Roman"/>
          <w:sz w:val="24"/>
          <w:szCs w:val="24"/>
        </w:rPr>
      </w:pPr>
    </w:p>
    <w:p w:rsidR="004C45BD" w:rsidRDefault="004C45BD" w:rsidP="004C45BD">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Мы в своей школе продолжаем </w:t>
      </w:r>
      <w:proofErr w:type="spellStart"/>
      <w:proofErr w:type="gramStart"/>
      <w:r>
        <w:rPr>
          <w:rFonts w:ascii="Times New Roman" w:hAnsi="Times New Roman" w:cs="Times New Roman"/>
          <w:sz w:val="24"/>
          <w:szCs w:val="24"/>
        </w:rPr>
        <w:t>поисково</w:t>
      </w:r>
      <w:proofErr w:type="spellEnd"/>
      <w:r>
        <w:rPr>
          <w:rFonts w:ascii="Times New Roman" w:hAnsi="Times New Roman" w:cs="Times New Roman"/>
          <w:sz w:val="24"/>
          <w:szCs w:val="24"/>
        </w:rPr>
        <w:t>-</w:t>
      </w:r>
      <w:r w:rsidRPr="001B3B76">
        <w:rPr>
          <w:color w:val="000000"/>
          <w:sz w:val="24"/>
          <w:szCs w:val="24"/>
        </w:rPr>
        <w:t xml:space="preserve"> </w:t>
      </w:r>
      <w:r>
        <w:rPr>
          <w:rFonts w:ascii="Times New Roman" w:hAnsi="Times New Roman" w:cs="Times New Roman"/>
          <w:sz w:val="24"/>
          <w:szCs w:val="24"/>
        </w:rPr>
        <w:t>исследовательскую</w:t>
      </w:r>
      <w:proofErr w:type="gramEnd"/>
      <w:r>
        <w:rPr>
          <w:rFonts w:ascii="Times New Roman" w:hAnsi="Times New Roman" w:cs="Times New Roman"/>
          <w:sz w:val="24"/>
          <w:szCs w:val="24"/>
        </w:rPr>
        <w:t xml:space="preserve"> работу в течение нескольких лет. Мы разыскали родственников </w:t>
      </w:r>
      <w:proofErr w:type="spellStart"/>
      <w:r>
        <w:rPr>
          <w:rFonts w:ascii="Times New Roman" w:hAnsi="Times New Roman" w:cs="Times New Roman"/>
          <w:sz w:val="24"/>
          <w:szCs w:val="24"/>
        </w:rPr>
        <w:t>Баторова</w:t>
      </w:r>
      <w:proofErr w:type="spellEnd"/>
      <w:r>
        <w:rPr>
          <w:rFonts w:ascii="Times New Roman" w:hAnsi="Times New Roman" w:cs="Times New Roman"/>
          <w:sz w:val="24"/>
          <w:szCs w:val="24"/>
        </w:rPr>
        <w:t xml:space="preserve">: его племянницей, внучатым племянником, другими родственниками. Поскольку о </w:t>
      </w:r>
      <w:proofErr w:type="spellStart"/>
      <w:r>
        <w:rPr>
          <w:rFonts w:ascii="Times New Roman" w:hAnsi="Times New Roman" w:cs="Times New Roman"/>
          <w:sz w:val="24"/>
          <w:szCs w:val="24"/>
        </w:rPr>
        <w:t>Баторове</w:t>
      </w:r>
      <w:proofErr w:type="spellEnd"/>
      <w:r>
        <w:rPr>
          <w:rFonts w:ascii="Times New Roman" w:hAnsi="Times New Roman" w:cs="Times New Roman"/>
          <w:sz w:val="24"/>
          <w:szCs w:val="24"/>
        </w:rPr>
        <w:t xml:space="preserve"> И.Н. практически никто не знает в нашем городе, ежегодно мы проводим мероприятия на уровне города в сотрудничестве с городской библиотекой. В сентябре 2017г. мы организовали велопробег памяти героя по маршруту: школа № 41-площадь Славы (мемориал рабочим и служащим ЛВРЗ, ушедшим на фронт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Комсомольская площадь (памятник комсомольцам, погибшим войне 1941-1945гг.)- Мемориал Победы – школа № 41.</w:t>
      </w:r>
    </w:p>
    <w:p w:rsidR="004C45BD" w:rsidRPr="00F87E47" w:rsidRDefault="004C45BD" w:rsidP="004C45BD">
      <w:pPr>
        <w:spacing w:after="0"/>
        <w:rPr>
          <w:rFonts w:ascii="Times New Roman" w:hAnsi="Times New Roman" w:cs="Times New Roman"/>
          <w:sz w:val="24"/>
          <w:szCs w:val="24"/>
        </w:rPr>
        <w:sectPr w:rsidR="004C45BD" w:rsidRPr="00F87E47" w:rsidSect="001B3B76">
          <w:type w:val="continuous"/>
          <w:pgSz w:w="11906" w:h="16838"/>
          <w:pgMar w:top="1276" w:right="850" w:bottom="1134" w:left="1701" w:header="708" w:footer="708" w:gutter="0"/>
          <w:cols w:space="708"/>
          <w:docGrid w:linePitch="360"/>
        </w:sectPr>
      </w:pPr>
      <w:r>
        <w:rPr>
          <w:rFonts w:ascii="Times New Roman" w:hAnsi="Times New Roman" w:cs="Times New Roman"/>
          <w:sz w:val="24"/>
          <w:szCs w:val="24"/>
        </w:rPr>
        <w:t xml:space="preserve">   </w:t>
      </w:r>
    </w:p>
    <w:p w:rsidR="004C45BD" w:rsidRPr="00F87E47" w:rsidRDefault="004C45BD" w:rsidP="004C45BD">
      <w:pPr>
        <w:spacing w:after="0"/>
        <w:rPr>
          <w:rFonts w:ascii="Times New Roman" w:hAnsi="Times New Roman" w:cs="Times New Roman"/>
          <w:sz w:val="24"/>
          <w:szCs w:val="24"/>
        </w:rPr>
      </w:pPr>
    </w:p>
    <w:p w:rsidR="004C45BD" w:rsidRPr="001255D8" w:rsidRDefault="004C45BD" w:rsidP="004C45BD">
      <w:pPr>
        <w:tabs>
          <w:tab w:val="left" w:pos="540"/>
        </w:tabs>
        <w:spacing w:after="0"/>
        <w:rPr>
          <w:rFonts w:ascii="Times New Roman" w:eastAsia="Times New Roman" w:hAnsi="Times New Roman" w:cs="Times New Roman"/>
          <w:b/>
          <w:color w:val="000000"/>
          <w:sz w:val="24"/>
          <w:szCs w:val="24"/>
          <w:lang w:eastAsia="ru-RU"/>
        </w:rPr>
      </w:pPr>
      <w:r w:rsidRPr="00F87E47">
        <w:rPr>
          <w:rFonts w:ascii="Times New Roman" w:eastAsia="Times New Roman" w:hAnsi="Times New Roman" w:cs="Times New Roman"/>
          <w:b/>
          <w:color w:val="000000"/>
          <w:sz w:val="24"/>
          <w:szCs w:val="24"/>
          <w:lang w:eastAsia="ru-RU"/>
        </w:rPr>
        <w:t xml:space="preserve">                                         </w:t>
      </w:r>
      <w:r w:rsidRPr="00F87E47">
        <w:rPr>
          <w:rFonts w:ascii="Times New Roman" w:hAnsi="Times New Roman" w:cs="Times New Roman"/>
          <w:b/>
          <w:sz w:val="24"/>
          <w:szCs w:val="24"/>
        </w:rPr>
        <w:t>Список использованной литературы.</w:t>
      </w:r>
    </w:p>
    <w:p w:rsidR="004C45BD" w:rsidRPr="00F87E47" w:rsidRDefault="004C45BD" w:rsidP="004C45BD">
      <w:pPr>
        <w:tabs>
          <w:tab w:val="left" w:pos="540"/>
        </w:tabs>
        <w:spacing w:after="0"/>
        <w:jc w:val="center"/>
        <w:rPr>
          <w:rFonts w:ascii="Times New Roman" w:hAnsi="Times New Roman" w:cs="Times New Roman"/>
          <w:b/>
          <w:sz w:val="24"/>
          <w:szCs w:val="24"/>
        </w:rPr>
      </w:pPr>
    </w:p>
    <w:p w:rsidR="004C45BD" w:rsidRPr="00F87E47" w:rsidRDefault="004C45BD" w:rsidP="004C45BD">
      <w:pPr>
        <w:pStyle w:val="a5"/>
        <w:numPr>
          <w:ilvl w:val="0"/>
          <w:numId w:val="2"/>
        </w:numPr>
        <w:spacing w:after="0"/>
        <w:rPr>
          <w:sz w:val="24"/>
          <w:szCs w:val="24"/>
        </w:rPr>
      </w:pPr>
      <w:r w:rsidRPr="00F87E47">
        <w:rPr>
          <w:rFonts w:ascii="Times New Roman" w:eastAsia="Times New Roman" w:hAnsi="Times New Roman" w:cs="Times New Roman"/>
          <w:sz w:val="24"/>
          <w:szCs w:val="24"/>
          <w:lang w:eastAsia="ru-RU"/>
        </w:rPr>
        <w:t xml:space="preserve"> </w:t>
      </w:r>
      <w:proofErr w:type="spellStart"/>
      <w:r w:rsidRPr="00F87E47">
        <w:rPr>
          <w:rFonts w:ascii="Times New Roman" w:eastAsia="Times New Roman" w:hAnsi="Times New Roman" w:cs="Times New Roman"/>
          <w:sz w:val="24"/>
          <w:szCs w:val="24"/>
          <w:lang w:eastAsia="ru-RU"/>
        </w:rPr>
        <w:t>Котенёв</w:t>
      </w:r>
      <w:proofErr w:type="spellEnd"/>
      <w:r w:rsidRPr="00F87E47">
        <w:rPr>
          <w:rFonts w:ascii="Times New Roman" w:eastAsia="Times New Roman" w:hAnsi="Times New Roman" w:cs="Times New Roman"/>
          <w:sz w:val="24"/>
          <w:szCs w:val="24"/>
          <w:lang w:eastAsia="ru-RU"/>
        </w:rPr>
        <w:t xml:space="preserve"> А. Героизм парторга //  журнал «Коммунист Вооружённых сил» - 1985-  №17 – С.. </w:t>
      </w:r>
    </w:p>
    <w:p w:rsidR="004C45BD" w:rsidRPr="00F87E47" w:rsidRDefault="004C45BD" w:rsidP="004C45BD">
      <w:pPr>
        <w:pStyle w:val="a5"/>
        <w:numPr>
          <w:ilvl w:val="0"/>
          <w:numId w:val="2"/>
        </w:numPr>
        <w:spacing w:after="0"/>
        <w:rPr>
          <w:sz w:val="24"/>
          <w:szCs w:val="24"/>
        </w:rPr>
      </w:pPr>
      <w:r w:rsidRPr="00F87E47">
        <w:rPr>
          <w:rFonts w:ascii="Times New Roman" w:eastAsia="Times New Roman" w:hAnsi="Times New Roman" w:cs="Times New Roman"/>
          <w:sz w:val="24"/>
          <w:szCs w:val="24"/>
          <w:lang w:eastAsia="ru-RU"/>
        </w:rPr>
        <w:t>История Великой Отечественной войны 1941—1945 гг.-  Т 5. – М.: изд-во  Министерство Обороны СССР – 1963, с. 563-564</w:t>
      </w:r>
    </w:p>
    <w:p w:rsidR="004C45BD" w:rsidRPr="00F87E47" w:rsidRDefault="004C45BD" w:rsidP="004C45BD">
      <w:pPr>
        <w:pStyle w:val="a5"/>
        <w:numPr>
          <w:ilvl w:val="0"/>
          <w:numId w:val="2"/>
        </w:numPr>
        <w:spacing w:after="0"/>
        <w:rPr>
          <w:sz w:val="24"/>
          <w:szCs w:val="24"/>
        </w:rPr>
      </w:pPr>
      <w:r w:rsidRPr="00F87E47">
        <w:rPr>
          <w:rFonts w:ascii="Times New Roman" w:hAnsi="Times New Roman" w:cs="Times New Roman"/>
          <w:bCs/>
          <w:sz w:val="24"/>
          <w:szCs w:val="24"/>
        </w:rPr>
        <w:t xml:space="preserve">Семин  В.П. Дружба народов  СССР — важнейший фактор победы над фашизмом// </w:t>
      </w:r>
      <w:proofErr w:type="spellStart"/>
      <w:proofErr w:type="gramStart"/>
      <w:r w:rsidRPr="00F87E47">
        <w:rPr>
          <w:rFonts w:ascii="Times New Roman" w:hAnsi="Times New Roman" w:cs="Times New Roman"/>
          <w:bCs/>
          <w:sz w:val="24"/>
          <w:szCs w:val="24"/>
        </w:rPr>
        <w:t>Военно</w:t>
      </w:r>
      <w:proofErr w:type="spellEnd"/>
      <w:r w:rsidRPr="00F87E47">
        <w:rPr>
          <w:rFonts w:ascii="Times New Roman" w:hAnsi="Times New Roman" w:cs="Times New Roman"/>
          <w:bCs/>
          <w:sz w:val="24"/>
          <w:szCs w:val="24"/>
        </w:rPr>
        <w:t xml:space="preserve"> – исторический</w:t>
      </w:r>
      <w:proofErr w:type="gramEnd"/>
      <w:r w:rsidRPr="00F87E47">
        <w:rPr>
          <w:rFonts w:ascii="Times New Roman" w:hAnsi="Times New Roman" w:cs="Times New Roman"/>
          <w:bCs/>
          <w:sz w:val="24"/>
          <w:szCs w:val="24"/>
        </w:rPr>
        <w:t xml:space="preserve">  журнал -1985- № 10-С. 3-7</w:t>
      </w:r>
    </w:p>
    <w:tbl>
      <w:tblPr>
        <w:tblW w:w="11026" w:type="dxa"/>
        <w:tblCellSpacing w:w="15" w:type="dxa"/>
        <w:tblCellMar>
          <w:top w:w="15" w:type="dxa"/>
          <w:left w:w="15" w:type="dxa"/>
          <w:bottom w:w="15" w:type="dxa"/>
          <w:right w:w="15" w:type="dxa"/>
        </w:tblCellMar>
        <w:tblLook w:val="04A0"/>
      </w:tblPr>
      <w:tblGrid>
        <w:gridCol w:w="9543"/>
        <w:gridCol w:w="1483"/>
      </w:tblGrid>
      <w:tr w:rsidR="004C45BD" w:rsidRPr="00F87E47" w:rsidTr="00D33558">
        <w:trPr>
          <w:gridAfter w:val="1"/>
          <w:wAfter w:w="1438" w:type="dxa"/>
          <w:tblCellSpacing w:w="15" w:type="dxa"/>
        </w:trPr>
        <w:tc>
          <w:tcPr>
            <w:tcW w:w="9498" w:type="dxa"/>
            <w:vAlign w:val="center"/>
            <w:hideMark/>
          </w:tcPr>
          <w:p w:rsidR="004C45BD" w:rsidRPr="00F87E47" w:rsidRDefault="004C45BD" w:rsidP="00D33558">
            <w:pPr>
              <w:pStyle w:val="a5"/>
              <w:numPr>
                <w:ilvl w:val="0"/>
                <w:numId w:val="2"/>
              </w:numPr>
              <w:spacing w:after="0"/>
              <w:ind w:right="-1626"/>
              <w:rPr>
                <w:sz w:val="24"/>
                <w:szCs w:val="24"/>
              </w:rPr>
            </w:pPr>
            <w:proofErr w:type="spellStart"/>
            <w:r w:rsidRPr="00F87E47">
              <w:rPr>
                <w:rFonts w:ascii="Times New Roman" w:hAnsi="Times New Roman" w:cs="Times New Roman"/>
                <w:bCs/>
                <w:sz w:val="24"/>
                <w:szCs w:val="24"/>
              </w:rPr>
              <w:t>Арсалан</w:t>
            </w:r>
            <w:proofErr w:type="spellEnd"/>
            <w:r w:rsidRPr="00F87E47">
              <w:rPr>
                <w:rFonts w:ascii="Times New Roman" w:hAnsi="Times New Roman" w:cs="Times New Roman"/>
                <w:bCs/>
                <w:sz w:val="24"/>
                <w:szCs w:val="24"/>
              </w:rPr>
              <w:t xml:space="preserve"> </w:t>
            </w:r>
            <w:proofErr w:type="spellStart"/>
            <w:r w:rsidRPr="00F87E47">
              <w:rPr>
                <w:rFonts w:ascii="Times New Roman" w:hAnsi="Times New Roman" w:cs="Times New Roman"/>
                <w:bCs/>
                <w:sz w:val="24"/>
                <w:szCs w:val="24"/>
              </w:rPr>
              <w:t>Жамбалович</w:t>
            </w:r>
            <w:proofErr w:type="spellEnd"/>
            <w:r w:rsidRPr="00F87E47">
              <w:rPr>
                <w:rFonts w:ascii="Times New Roman" w:hAnsi="Times New Roman" w:cs="Times New Roman"/>
                <w:bCs/>
                <w:sz w:val="24"/>
                <w:szCs w:val="24"/>
              </w:rPr>
              <w:t xml:space="preserve"> </w:t>
            </w:r>
            <w:proofErr w:type="spellStart"/>
            <w:r w:rsidRPr="00F87E47">
              <w:rPr>
                <w:rFonts w:ascii="Times New Roman" w:hAnsi="Times New Roman" w:cs="Times New Roman"/>
                <w:bCs/>
                <w:sz w:val="24"/>
                <w:szCs w:val="24"/>
              </w:rPr>
              <w:t>Жамбалон</w:t>
            </w:r>
            <w:proofErr w:type="spellEnd"/>
            <w:r w:rsidRPr="00F87E47">
              <w:rPr>
                <w:rFonts w:ascii="Times New Roman" w:hAnsi="Times New Roman" w:cs="Times New Roman"/>
                <w:sz w:val="24"/>
                <w:szCs w:val="24"/>
              </w:rPr>
              <w:t xml:space="preserve"> [Текст]</w:t>
            </w:r>
            <w:proofErr w:type="gramStart"/>
            <w:r w:rsidRPr="00F87E47">
              <w:rPr>
                <w:rFonts w:ascii="Times New Roman" w:hAnsi="Times New Roman" w:cs="Times New Roman"/>
                <w:sz w:val="24"/>
                <w:szCs w:val="24"/>
              </w:rPr>
              <w:t xml:space="preserve"> :</w:t>
            </w:r>
            <w:proofErr w:type="gramEnd"/>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библиогр</w:t>
            </w:r>
            <w:proofErr w:type="spellEnd"/>
            <w:r w:rsidRPr="00F87E47">
              <w:rPr>
                <w:rFonts w:ascii="Times New Roman" w:hAnsi="Times New Roman" w:cs="Times New Roman"/>
                <w:sz w:val="24"/>
                <w:szCs w:val="24"/>
              </w:rPr>
              <w:t xml:space="preserve">. указ. / Читинская обл. унив. </w:t>
            </w:r>
          </w:p>
          <w:p w:rsidR="004C45BD" w:rsidRPr="00F87E47" w:rsidRDefault="004C45BD" w:rsidP="00D33558">
            <w:pPr>
              <w:pStyle w:val="a5"/>
              <w:spacing w:after="0"/>
              <w:ind w:right="-1626"/>
              <w:rPr>
                <w:rFonts w:ascii="Times New Roman" w:hAnsi="Times New Roman" w:cs="Times New Roman"/>
                <w:sz w:val="24"/>
                <w:szCs w:val="24"/>
              </w:rPr>
            </w:pPr>
            <w:proofErr w:type="spellStart"/>
            <w:r w:rsidRPr="00F87E47">
              <w:rPr>
                <w:rFonts w:ascii="Times New Roman" w:hAnsi="Times New Roman" w:cs="Times New Roman"/>
                <w:sz w:val="24"/>
                <w:szCs w:val="24"/>
              </w:rPr>
              <w:t>науч</w:t>
            </w:r>
            <w:proofErr w:type="spellEnd"/>
            <w:r w:rsidRPr="00F87E47">
              <w:rPr>
                <w:rFonts w:ascii="Times New Roman" w:hAnsi="Times New Roman" w:cs="Times New Roman"/>
                <w:sz w:val="24"/>
                <w:szCs w:val="24"/>
              </w:rPr>
              <w:t>. б-ка им. А.С. Пушкина; Сектор краевед</w:t>
            </w:r>
            <w:proofErr w:type="gramStart"/>
            <w:r w:rsidRPr="00F87E47">
              <w:rPr>
                <w:rFonts w:ascii="Times New Roman" w:hAnsi="Times New Roman" w:cs="Times New Roman"/>
                <w:sz w:val="24"/>
                <w:szCs w:val="24"/>
              </w:rPr>
              <w:t>.</w:t>
            </w:r>
            <w:proofErr w:type="gramEnd"/>
            <w:r w:rsidRPr="00F87E47">
              <w:rPr>
                <w:rFonts w:ascii="Times New Roman" w:hAnsi="Times New Roman" w:cs="Times New Roman"/>
                <w:sz w:val="24"/>
                <w:szCs w:val="24"/>
              </w:rPr>
              <w:t xml:space="preserve"> </w:t>
            </w:r>
            <w:proofErr w:type="spellStart"/>
            <w:proofErr w:type="gramStart"/>
            <w:r w:rsidRPr="00F87E47">
              <w:rPr>
                <w:rFonts w:ascii="Times New Roman" w:hAnsi="Times New Roman" w:cs="Times New Roman"/>
                <w:sz w:val="24"/>
                <w:szCs w:val="24"/>
              </w:rPr>
              <w:t>б</w:t>
            </w:r>
            <w:proofErr w:type="gramEnd"/>
            <w:r w:rsidRPr="00F87E47">
              <w:rPr>
                <w:rFonts w:ascii="Times New Roman" w:hAnsi="Times New Roman" w:cs="Times New Roman"/>
                <w:sz w:val="24"/>
                <w:szCs w:val="24"/>
              </w:rPr>
              <w:t>иблиогр</w:t>
            </w:r>
            <w:proofErr w:type="spellEnd"/>
            <w:r w:rsidRPr="00F87E47">
              <w:rPr>
                <w:rFonts w:ascii="Times New Roman" w:hAnsi="Times New Roman" w:cs="Times New Roman"/>
                <w:sz w:val="24"/>
                <w:szCs w:val="24"/>
              </w:rPr>
              <w:t xml:space="preserve">. ; Сост. О. С. Алферова. – </w:t>
            </w:r>
          </w:p>
          <w:p w:rsidR="004C45BD" w:rsidRPr="00F87E47" w:rsidRDefault="004C45BD" w:rsidP="00D33558">
            <w:pPr>
              <w:pStyle w:val="a5"/>
              <w:spacing w:after="0"/>
              <w:ind w:right="-1626"/>
              <w:rPr>
                <w:sz w:val="24"/>
                <w:szCs w:val="24"/>
              </w:rPr>
            </w:pPr>
            <w:r w:rsidRPr="00F87E47">
              <w:rPr>
                <w:rFonts w:ascii="Times New Roman" w:hAnsi="Times New Roman" w:cs="Times New Roman"/>
                <w:sz w:val="24"/>
                <w:szCs w:val="24"/>
              </w:rPr>
              <w:t>Чита</w:t>
            </w:r>
            <w:proofErr w:type="gramStart"/>
            <w:r w:rsidRPr="00F87E47">
              <w:rPr>
                <w:rFonts w:ascii="Times New Roman" w:hAnsi="Times New Roman" w:cs="Times New Roman"/>
                <w:sz w:val="24"/>
                <w:szCs w:val="24"/>
              </w:rPr>
              <w:t xml:space="preserve"> :</w:t>
            </w:r>
            <w:proofErr w:type="gramEnd"/>
            <w:r w:rsidRPr="00F87E47">
              <w:rPr>
                <w:rFonts w:ascii="Times New Roman" w:hAnsi="Times New Roman" w:cs="Times New Roman"/>
                <w:sz w:val="24"/>
                <w:szCs w:val="24"/>
              </w:rPr>
              <w:t xml:space="preserve"> [б. и.], 1999-С.24</w:t>
            </w:r>
          </w:p>
          <w:p w:rsidR="004C45BD" w:rsidRPr="00F87E47" w:rsidRDefault="004C45BD" w:rsidP="00D33558">
            <w:pPr>
              <w:pStyle w:val="a5"/>
              <w:numPr>
                <w:ilvl w:val="0"/>
                <w:numId w:val="2"/>
              </w:numPr>
              <w:spacing w:after="0"/>
              <w:rPr>
                <w:sz w:val="24"/>
                <w:szCs w:val="24"/>
              </w:rPr>
            </w:pPr>
            <w:proofErr w:type="spellStart"/>
            <w:r w:rsidRPr="00F87E47">
              <w:rPr>
                <w:rFonts w:ascii="Times New Roman" w:hAnsi="Times New Roman" w:cs="Times New Roman"/>
                <w:sz w:val="24"/>
                <w:szCs w:val="24"/>
              </w:rPr>
              <w:t>Тармаханов</w:t>
            </w:r>
            <w:proofErr w:type="spellEnd"/>
            <w:r w:rsidRPr="00F87E47">
              <w:rPr>
                <w:rFonts w:ascii="Times New Roman" w:hAnsi="Times New Roman" w:cs="Times New Roman"/>
                <w:sz w:val="24"/>
                <w:szCs w:val="24"/>
              </w:rPr>
              <w:t xml:space="preserve"> Е.Е., </w:t>
            </w:r>
            <w:proofErr w:type="spellStart"/>
            <w:r w:rsidRPr="00F87E47">
              <w:rPr>
                <w:rFonts w:ascii="Times New Roman" w:hAnsi="Times New Roman" w:cs="Times New Roman"/>
                <w:sz w:val="24"/>
                <w:szCs w:val="24"/>
              </w:rPr>
              <w:t>Палхаева</w:t>
            </w:r>
            <w:proofErr w:type="spellEnd"/>
            <w:r w:rsidRPr="00F87E47">
              <w:rPr>
                <w:rFonts w:ascii="Times New Roman" w:hAnsi="Times New Roman" w:cs="Times New Roman"/>
                <w:sz w:val="24"/>
                <w:szCs w:val="24"/>
              </w:rPr>
              <w:t xml:space="preserve"> Е.Н.  </w:t>
            </w:r>
            <w:r w:rsidRPr="00F87E47">
              <w:rPr>
                <w:rFonts w:ascii="Times New Roman" w:hAnsi="Times New Roman" w:cs="Times New Roman"/>
                <w:bCs/>
                <w:sz w:val="24"/>
                <w:szCs w:val="24"/>
              </w:rPr>
              <w:t>//</w:t>
            </w:r>
            <w:r w:rsidRPr="00F87E47">
              <w:rPr>
                <w:rFonts w:ascii="Times New Roman" w:hAnsi="Times New Roman" w:cs="Times New Roman"/>
                <w:sz w:val="24"/>
                <w:szCs w:val="24"/>
              </w:rPr>
              <w:t xml:space="preserve"> Усть-Ордынский автономный округ в канун и в годы Великой Отечественной войны (1937-1945 гг.) - Улан-Удэ: изд. БГУ [</w:t>
            </w:r>
            <w:proofErr w:type="spellStart"/>
            <w:r w:rsidRPr="00F87E47">
              <w:rPr>
                <w:rFonts w:ascii="Times New Roman" w:hAnsi="Times New Roman" w:cs="Times New Roman"/>
                <w:sz w:val="24"/>
                <w:szCs w:val="24"/>
              </w:rPr>
              <w:t>эл</w:t>
            </w:r>
            <w:proofErr w:type="gramStart"/>
            <w:r w:rsidRPr="00F87E47">
              <w:rPr>
                <w:rFonts w:ascii="Times New Roman" w:hAnsi="Times New Roman" w:cs="Times New Roman"/>
                <w:sz w:val="24"/>
                <w:szCs w:val="24"/>
              </w:rPr>
              <w:t>.р</w:t>
            </w:r>
            <w:proofErr w:type="gramEnd"/>
            <w:r w:rsidRPr="00F87E47">
              <w:rPr>
                <w:rFonts w:ascii="Times New Roman" w:hAnsi="Times New Roman" w:cs="Times New Roman"/>
                <w:sz w:val="24"/>
                <w:szCs w:val="24"/>
              </w:rPr>
              <w:t>есурс</w:t>
            </w:r>
            <w:proofErr w:type="spellEnd"/>
            <w:r w:rsidRPr="00F87E47">
              <w:rPr>
                <w:rFonts w:ascii="Times New Roman" w:hAnsi="Times New Roman" w:cs="Times New Roman"/>
                <w:sz w:val="24"/>
                <w:szCs w:val="24"/>
              </w:rPr>
              <w:t>].Режим доступа:</w:t>
            </w:r>
            <w:r w:rsidRPr="00F87E47">
              <w:rPr>
                <w:sz w:val="24"/>
                <w:szCs w:val="24"/>
              </w:rPr>
              <w:t xml:space="preserve"> </w:t>
            </w:r>
            <w:hyperlink r:id="rId8" w:history="1">
              <w:r w:rsidRPr="00F87E47">
                <w:rPr>
                  <w:rStyle w:val="a4"/>
                  <w:rFonts w:ascii="Times New Roman" w:hAnsi="Times New Roman" w:cs="Times New Roman"/>
                  <w:sz w:val="24"/>
                  <w:szCs w:val="24"/>
                </w:rPr>
                <w:t>www.bsu.ru</w:t>
              </w:r>
            </w:hyperlink>
            <w:r w:rsidRPr="00F87E47">
              <w:rPr>
                <w:rStyle w:val="HTML"/>
                <w:rFonts w:ascii="Times New Roman" w:hAnsi="Times New Roman" w:cs="Times New Roman"/>
                <w:sz w:val="24"/>
                <w:szCs w:val="24"/>
              </w:rPr>
              <w:t>. Дата обращения: 4.01.2013.</w:t>
            </w:r>
          </w:p>
          <w:p w:rsidR="004C45BD" w:rsidRPr="00F87E47" w:rsidRDefault="004C45BD" w:rsidP="00D33558">
            <w:pPr>
              <w:pStyle w:val="a5"/>
              <w:numPr>
                <w:ilvl w:val="0"/>
                <w:numId w:val="2"/>
              </w:numPr>
              <w:spacing w:after="0"/>
              <w:rPr>
                <w:rFonts w:ascii="Times New Roman" w:hAnsi="Times New Roman" w:cs="Times New Roman"/>
                <w:color w:val="000000"/>
                <w:sz w:val="24"/>
                <w:szCs w:val="24"/>
              </w:rPr>
            </w:pPr>
            <w:proofErr w:type="spellStart"/>
            <w:r w:rsidRPr="00F87E47">
              <w:rPr>
                <w:rFonts w:ascii="Times New Roman" w:hAnsi="Times New Roman" w:cs="Times New Roman"/>
                <w:color w:val="000000"/>
                <w:sz w:val="24"/>
                <w:szCs w:val="24"/>
              </w:rPr>
              <w:t>Покатова</w:t>
            </w:r>
            <w:proofErr w:type="spellEnd"/>
            <w:r w:rsidRPr="00F87E47">
              <w:rPr>
                <w:rFonts w:ascii="Times New Roman" w:hAnsi="Times New Roman" w:cs="Times New Roman"/>
                <w:color w:val="000000"/>
                <w:sz w:val="24"/>
                <w:szCs w:val="24"/>
              </w:rPr>
              <w:t xml:space="preserve"> Т. Победитель самураев // Федеральный журнал «Сенатор» [</w:t>
            </w:r>
            <w:proofErr w:type="spellStart"/>
            <w:r w:rsidRPr="00F87E47">
              <w:rPr>
                <w:rFonts w:ascii="Times New Roman" w:hAnsi="Times New Roman" w:cs="Times New Roman"/>
                <w:color w:val="000000"/>
                <w:sz w:val="24"/>
                <w:szCs w:val="24"/>
              </w:rPr>
              <w:t>эл</w:t>
            </w:r>
            <w:proofErr w:type="gramStart"/>
            <w:r w:rsidRPr="00F87E47">
              <w:rPr>
                <w:rFonts w:ascii="Times New Roman" w:hAnsi="Times New Roman" w:cs="Times New Roman"/>
                <w:color w:val="000000"/>
                <w:sz w:val="24"/>
                <w:szCs w:val="24"/>
              </w:rPr>
              <w:t>.р</w:t>
            </w:r>
            <w:proofErr w:type="gramEnd"/>
            <w:r w:rsidRPr="00F87E47">
              <w:rPr>
                <w:rFonts w:ascii="Times New Roman" w:hAnsi="Times New Roman" w:cs="Times New Roman"/>
                <w:color w:val="000000"/>
                <w:sz w:val="24"/>
                <w:szCs w:val="24"/>
              </w:rPr>
              <w:t>есурс</w:t>
            </w:r>
            <w:proofErr w:type="spellEnd"/>
            <w:r w:rsidRPr="00F87E47">
              <w:rPr>
                <w:rFonts w:ascii="Times New Roman" w:hAnsi="Times New Roman" w:cs="Times New Roman"/>
                <w:color w:val="000000"/>
                <w:sz w:val="24"/>
                <w:szCs w:val="24"/>
              </w:rPr>
              <w:t xml:space="preserve">]. Режим  доступа: сайт  </w:t>
            </w:r>
            <w:hyperlink r:id="rId9" w:history="1">
              <w:r w:rsidRPr="00F87E47">
                <w:rPr>
                  <w:rStyle w:val="a4"/>
                  <w:rFonts w:ascii="Times New Roman" w:hAnsi="Times New Roman" w:cs="Times New Roman"/>
                  <w:sz w:val="24"/>
                  <w:szCs w:val="24"/>
                  <w:lang w:val="en-US"/>
                </w:rPr>
                <w:t>www</w:t>
              </w:r>
              <w:r w:rsidRPr="00F87E47">
                <w:rPr>
                  <w:rStyle w:val="a4"/>
                  <w:rFonts w:ascii="Times New Roman" w:hAnsi="Times New Roman" w:cs="Times New Roman"/>
                  <w:sz w:val="24"/>
                  <w:szCs w:val="24"/>
                </w:rPr>
                <w:t>.</w:t>
              </w:r>
              <w:proofErr w:type="spellStart"/>
              <w:r w:rsidRPr="00F87E47">
                <w:rPr>
                  <w:rStyle w:val="a4"/>
                  <w:rFonts w:ascii="Times New Roman" w:hAnsi="Times New Roman" w:cs="Times New Roman"/>
                  <w:sz w:val="24"/>
                  <w:szCs w:val="24"/>
                  <w:lang w:val="en-US"/>
                </w:rPr>
                <w:t>senat</w:t>
              </w:r>
              <w:proofErr w:type="spellEnd"/>
              <w:r w:rsidRPr="00F87E47">
                <w:rPr>
                  <w:rStyle w:val="a4"/>
                  <w:rFonts w:ascii="Times New Roman" w:hAnsi="Times New Roman" w:cs="Times New Roman"/>
                  <w:sz w:val="24"/>
                  <w:szCs w:val="24"/>
                </w:rPr>
                <w:t>.</w:t>
              </w:r>
              <w:r w:rsidRPr="00F87E47">
                <w:rPr>
                  <w:rStyle w:val="a4"/>
                  <w:rFonts w:ascii="Times New Roman" w:hAnsi="Times New Roman" w:cs="Times New Roman"/>
                  <w:sz w:val="24"/>
                  <w:szCs w:val="24"/>
                  <w:lang w:val="en-US"/>
                </w:rPr>
                <w:t>org</w:t>
              </w:r>
            </w:hyperlink>
            <w:r w:rsidRPr="00F87E47">
              <w:rPr>
                <w:rFonts w:ascii="Times New Roman" w:hAnsi="Times New Roman" w:cs="Times New Roman"/>
                <w:color w:val="000000"/>
                <w:sz w:val="24"/>
                <w:szCs w:val="24"/>
              </w:rPr>
              <w:t xml:space="preserve">. Дата обращения: 19.12.2012.  </w:t>
            </w:r>
          </w:p>
          <w:p w:rsidR="004C45BD" w:rsidRPr="00F87E47" w:rsidRDefault="004C45BD" w:rsidP="00D33558">
            <w:pPr>
              <w:pStyle w:val="a5"/>
              <w:numPr>
                <w:ilvl w:val="0"/>
                <w:numId w:val="2"/>
              </w:numPr>
              <w:spacing w:after="0"/>
              <w:rPr>
                <w:color w:val="000000"/>
                <w:sz w:val="24"/>
                <w:szCs w:val="24"/>
              </w:rPr>
            </w:pPr>
            <w:r w:rsidRPr="00F87E47">
              <w:rPr>
                <w:rFonts w:ascii="Times New Roman" w:eastAsia="Times New Roman" w:hAnsi="Times New Roman" w:cs="Times New Roman"/>
                <w:bCs/>
                <w:sz w:val="24"/>
                <w:szCs w:val="24"/>
                <w:lang w:eastAsia="ru-RU"/>
              </w:rPr>
              <w:t>Военно-исторический  сайт  «Память»</w:t>
            </w:r>
            <w:r w:rsidRPr="00F87E47">
              <w:rPr>
                <w:rFonts w:ascii="Times New Roman" w:hAnsi="Times New Roman" w:cs="Times New Roman"/>
                <w:sz w:val="24"/>
                <w:szCs w:val="24"/>
              </w:rPr>
              <w:t xml:space="preserve"> [</w:t>
            </w:r>
            <w:proofErr w:type="spellStart"/>
            <w:r w:rsidRPr="00F87E47">
              <w:rPr>
                <w:rFonts w:ascii="Times New Roman" w:hAnsi="Times New Roman" w:cs="Times New Roman"/>
                <w:sz w:val="24"/>
                <w:szCs w:val="24"/>
              </w:rPr>
              <w:t>эл</w:t>
            </w:r>
            <w:proofErr w:type="gramStart"/>
            <w:r w:rsidRPr="00F87E47">
              <w:rPr>
                <w:rFonts w:ascii="Times New Roman" w:hAnsi="Times New Roman" w:cs="Times New Roman"/>
                <w:sz w:val="24"/>
                <w:szCs w:val="24"/>
              </w:rPr>
              <w:t>.р</w:t>
            </w:r>
            <w:proofErr w:type="gramEnd"/>
            <w:r w:rsidRPr="00F87E47">
              <w:rPr>
                <w:rFonts w:ascii="Times New Roman" w:hAnsi="Times New Roman" w:cs="Times New Roman"/>
                <w:sz w:val="24"/>
                <w:szCs w:val="24"/>
              </w:rPr>
              <w:t>есурс</w:t>
            </w:r>
            <w:proofErr w:type="spellEnd"/>
            <w:r w:rsidRPr="00F87E47">
              <w:rPr>
                <w:rFonts w:ascii="Times New Roman" w:hAnsi="Times New Roman" w:cs="Times New Roman"/>
                <w:sz w:val="24"/>
                <w:szCs w:val="24"/>
              </w:rPr>
              <w:t xml:space="preserve">]. Режим доступа: </w:t>
            </w:r>
            <w:hyperlink r:id="rId10" w:tgtFrame="_blank" w:history="1">
              <w:proofErr w:type="spellStart"/>
              <w:r w:rsidRPr="00F87E47">
                <w:rPr>
                  <w:rStyle w:val="a4"/>
                  <w:rFonts w:ascii="Times New Roman" w:hAnsi="Times New Roman" w:cs="Times New Roman"/>
                  <w:sz w:val="24"/>
                  <w:szCs w:val="24"/>
                </w:rPr>
                <w:t>pamyiat.narod.ru</w:t>
              </w:r>
              <w:proofErr w:type="spellEnd"/>
            </w:hyperlink>
            <w:r w:rsidRPr="00F87E47">
              <w:rPr>
                <w:rFonts w:ascii="Times New Roman" w:hAnsi="Times New Roman" w:cs="Times New Roman"/>
                <w:sz w:val="24"/>
                <w:szCs w:val="24"/>
              </w:rPr>
              <w:t>. Дата обращения: 25.12.2012.</w:t>
            </w:r>
          </w:p>
          <w:p w:rsidR="004C45BD" w:rsidRPr="00F87E47" w:rsidRDefault="004C45BD" w:rsidP="00D33558">
            <w:pPr>
              <w:pStyle w:val="a5"/>
              <w:spacing w:after="0"/>
              <w:ind w:right="-1626"/>
              <w:rPr>
                <w:sz w:val="24"/>
                <w:szCs w:val="24"/>
              </w:rPr>
            </w:pPr>
          </w:p>
        </w:tc>
      </w:tr>
      <w:tr w:rsidR="004C45BD" w:rsidRPr="00F87E47" w:rsidTr="00D33558">
        <w:trPr>
          <w:tblCellSpacing w:w="15" w:type="dxa"/>
        </w:trPr>
        <w:tc>
          <w:tcPr>
            <w:tcW w:w="9498" w:type="dxa"/>
            <w:vAlign w:val="center"/>
            <w:hideMark/>
          </w:tcPr>
          <w:p w:rsidR="004C45BD" w:rsidRPr="00F87E47" w:rsidRDefault="004C45BD" w:rsidP="00D33558">
            <w:pPr>
              <w:spacing w:after="0"/>
              <w:rPr>
                <w:sz w:val="24"/>
                <w:szCs w:val="24"/>
              </w:rPr>
            </w:pPr>
          </w:p>
        </w:tc>
        <w:tc>
          <w:tcPr>
            <w:tcW w:w="1438" w:type="dxa"/>
            <w:vAlign w:val="center"/>
            <w:hideMark/>
          </w:tcPr>
          <w:p w:rsidR="004C45BD" w:rsidRPr="00F87E47" w:rsidRDefault="004C45BD" w:rsidP="00D33558">
            <w:pPr>
              <w:rPr>
                <w:sz w:val="24"/>
                <w:szCs w:val="24"/>
              </w:rPr>
            </w:pPr>
          </w:p>
        </w:tc>
      </w:tr>
      <w:tr w:rsidR="004C45BD" w:rsidRPr="00F87E47" w:rsidTr="00D33558">
        <w:trPr>
          <w:trHeight w:val="50"/>
          <w:tblCellSpacing w:w="15" w:type="dxa"/>
        </w:trPr>
        <w:tc>
          <w:tcPr>
            <w:tcW w:w="9498" w:type="dxa"/>
            <w:vAlign w:val="center"/>
            <w:hideMark/>
          </w:tcPr>
          <w:p w:rsidR="004C45BD" w:rsidRPr="00F87E47" w:rsidRDefault="004C45BD" w:rsidP="00D33558">
            <w:pPr>
              <w:rPr>
                <w:sz w:val="24"/>
                <w:szCs w:val="24"/>
              </w:rPr>
            </w:pPr>
          </w:p>
        </w:tc>
        <w:tc>
          <w:tcPr>
            <w:tcW w:w="1438" w:type="dxa"/>
            <w:vAlign w:val="center"/>
            <w:hideMark/>
          </w:tcPr>
          <w:p w:rsidR="004C45BD" w:rsidRPr="00F87E47" w:rsidRDefault="004C45BD" w:rsidP="00D33558">
            <w:pPr>
              <w:rPr>
                <w:sz w:val="24"/>
                <w:szCs w:val="24"/>
              </w:rPr>
            </w:pPr>
          </w:p>
        </w:tc>
      </w:tr>
    </w:tbl>
    <w:p w:rsidR="004C45BD" w:rsidRPr="001B3B76" w:rsidRDefault="004C45BD" w:rsidP="004C45BD">
      <w:pPr>
        <w:pStyle w:val="a5"/>
        <w:spacing w:after="0"/>
        <w:jc w:val="center"/>
        <w:rPr>
          <w:rFonts w:ascii="Times New Roman" w:hAnsi="Times New Roman" w:cs="Times New Roman"/>
          <w:b/>
          <w:color w:val="000000"/>
          <w:sz w:val="24"/>
          <w:szCs w:val="24"/>
        </w:rPr>
      </w:pPr>
      <w:r w:rsidRPr="001B3B76">
        <w:rPr>
          <w:rFonts w:ascii="Times New Roman" w:hAnsi="Times New Roman" w:cs="Times New Roman"/>
          <w:b/>
          <w:color w:val="000000"/>
          <w:sz w:val="24"/>
          <w:szCs w:val="24"/>
        </w:rPr>
        <w:t>Приложения</w:t>
      </w:r>
    </w:p>
    <w:p w:rsidR="004C45BD" w:rsidRPr="00F87E47" w:rsidRDefault="004C45BD" w:rsidP="004C45BD">
      <w:pPr>
        <w:pStyle w:val="a5"/>
        <w:spacing w:after="0"/>
        <w:rPr>
          <w:color w:val="000000"/>
          <w:sz w:val="24"/>
          <w:szCs w:val="24"/>
        </w:rPr>
      </w:pPr>
    </w:p>
    <w:p w:rsidR="004C45BD" w:rsidRPr="00F87E47" w:rsidRDefault="004C45BD" w:rsidP="004C45BD">
      <w:pPr>
        <w:pStyle w:val="a5"/>
        <w:spacing w:after="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Default="004C45BD" w:rsidP="004C45BD">
      <w:pPr>
        <w:pStyle w:val="a5"/>
        <w:spacing w:after="0"/>
        <w:ind w:left="0"/>
        <w:rPr>
          <w:color w:val="000000"/>
          <w:sz w:val="24"/>
          <w:szCs w:val="24"/>
        </w:rPr>
      </w:pPr>
    </w:p>
    <w:p w:rsidR="004C45BD" w:rsidRPr="001B3B76" w:rsidRDefault="004C45BD" w:rsidP="004C45BD">
      <w:pPr>
        <w:pStyle w:val="a5"/>
        <w:spacing w:after="0"/>
        <w:ind w:left="0"/>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column">
              <wp:posOffset>128270</wp:posOffset>
            </wp:positionH>
            <wp:positionV relativeFrom="paragraph">
              <wp:posOffset>118745</wp:posOffset>
            </wp:positionV>
            <wp:extent cx="2736215" cy="3810635"/>
            <wp:effectExtent l="19050" t="19050" r="26035" b="18415"/>
            <wp:wrapSquare wrapText="bothSides"/>
            <wp:docPr id="1" name="Рисунок 1" descr="сканирование0001"/>
            <wp:cNvGraphicFramePr/>
            <a:graphic xmlns:a="http://schemas.openxmlformats.org/drawingml/2006/main">
              <a:graphicData uri="http://schemas.openxmlformats.org/drawingml/2006/picture">
                <pic:pic xmlns:pic="http://schemas.openxmlformats.org/drawingml/2006/picture">
                  <pic:nvPicPr>
                    <pic:cNvPr id="3075" name="Содержимое 7" descr="сканирование0001"/>
                    <pic:cNvPicPr>
                      <a:picLocks noGrp="1"/>
                    </pic:cNvPicPr>
                  </pic:nvPicPr>
                  <pic:blipFill>
                    <a:blip r:embed="rId11">
                      <a:lum contrast="12000"/>
                    </a:blip>
                    <a:srcRect l="68744" t="24123" r="11066" b="34067"/>
                    <a:stretch>
                      <a:fillRect/>
                    </a:stretch>
                  </pic:blipFill>
                  <pic:spPr bwMode="auto">
                    <a:xfrm>
                      <a:off x="0" y="0"/>
                      <a:ext cx="2736215" cy="3810635"/>
                    </a:xfrm>
                    <a:prstGeom prst="rect">
                      <a:avLst/>
                    </a:prstGeom>
                    <a:noFill/>
                    <a:ln w="19050">
                      <a:solidFill>
                        <a:srgbClr val="000000"/>
                      </a:solidFill>
                      <a:miter lim="800000"/>
                      <a:headEnd/>
                      <a:tailEnd/>
                    </a:ln>
                  </pic:spPr>
                </pic:pic>
              </a:graphicData>
            </a:graphic>
          </wp:anchor>
        </w:drawing>
      </w:r>
      <w:proofErr w:type="spellStart"/>
      <w:r w:rsidRPr="001B3B76">
        <w:rPr>
          <w:rFonts w:ascii="Times New Roman" w:hAnsi="Times New Roman" w:cs="Times New Roman"/>
          <w:color w:val="000000"/>
          <w:sz w:val="24"/>
          <w:szCs w:val="24"/>
        </w:rPr>
        <w:t>Баторов</w:t>
      </w:r>
      <w:proofErr w:type="spellEnd"/>
      <w:r w:rsidRPr="001B3B76">
        <w:rPr>
          <w:rFonts w:ascii="Times New Roman" w:hAnsi="Times New Roman" w:cs="Times New Roman"/>
          <w:color w:val="000000"/>
          <w:sz w:val="24"/>
          <w:szCs w:val="24"/>
        </w:rPr>
        <w:t xml:space="preserve"> Иннокентий Николаевич</w:t>
      </w:r>
      <w:r w:rsidRPr="001B3B76">
        <w:rPr>
          <w:rFonts w:ascii="Times New Roman" w:hAnsi="Times New Roman" w:cs="Times New Roman"/>
        </w:rPr>
        <w:t xml:space="preserve"> </w:t>
      </w: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Default="004C45BD" w:rsidP="004C45BD">
      <w:pPr>
        <w:rPr>
          <w:rFonts w:ascii="Times New Roman" w:hAnsi="Times New Roman" w:cs="Times New Roman"/>
        </w:rPr>
      </w:pPr>
    </w:p>
    <w:p w:rsidR="004C45BD" w:rsidRPr="001B3B76" w:rsidRDefault="004C45BD" w:rsidP="004C45BD">
      <w:pPr>
        <w:rPr>
          <w:rFonts w:ascii="Times New Roman" w:hAnsi="Times New Roman" w:cs="Times New Roman"/>
        </w:rPr>
      </w:pPr>
      <w:r w:rsidRPr="001B3B76">
        <w:rPr>
          <w:rFonts w:ascii="Times New Roman" w:hAnsi="Times New Roman" w:cs="Times New Roman"/>
        </w:rPr>
        <w:t xml:space="preserve">Школа </w:t>
      </w:r>
      <w:proofErr w:type="gramStart"/>
      <w:r w:rsidRPr="001B3B76">
        <w:rPr>
          <w:rFonts w:ascii="Times New Roman" w:hAnsi="Times New Roman" w:cs="Times New Roman"/>
        </w:rPr>
        <w:t>в</w:t>
      </w:r>
      <w:proofErr w:type="gramEnd"/>
      <w:r w:rsidRPr="001B3B76">
        <w:rPr>
          <w:rFonts w:ascii="Times New Roman" w:hAnsi="Times New Roman" w:cs="Times New Roman"/>
        </w:rPr>
        <w:t xml:space="preserve"> с. Заходы</w:t>
      </w:r>
      <w:r w:rsidRPr="001B3B76">
        <w:rPr>
          <w:rFonts w:eastAsia="+mj-ea"/>
          <w:bCs/>
          <w:kern w:val="24"/>
          <w:sz w:val="56"/>
          <w:szCs w:val="56"/>
        </w:rPr>
        <w:t xml:space="preserve"> </w:t>
      </w:r>
      <w:proofErr w:type="spellStart"/>
      <w:r w:rsidRPr="001B3B76">
        <w:rPr>
          <w:rFonts w:ascii="Times New Roman" w:hAnsi="Times New Roman" w:cs="Times New Roman"/>
          <w:bCs/>
        </w:rPr>
        <w:t>Нукутского</w:t>
      </w:r>
      <w:proofErr w:type="spellEnd"/>
      <w:r w:rsidRPr="001B3B76">
        <w:rPr>
          <w:rFonts w:ascii="Times New Roman" w:hAnsi="Times New Roman" w:cs="Times New Roman"/>
          <w:bCs/>
        </w:rPr>
        <w:t xml:space="preserve"> района.</w:t>
      </w:r>
    </w:p>
    <w:p w:rsidR="004C45BD" w:rsidRDefault="004C45BD" w:rsidP="004C45BD">
      <w:pPr>
        <w:rPr>
          <w:rFonts w:ascii="Times New Roman" w:hAnsi="Times New Roman" w:cs="Times New Roman"/>
        </w:rPr>
      </w:pPr>
      <w:r w:rsidRPr="004C45BD">
        <w:rPr>
          <w:rFonts w:ascii="Times New Roman" w:hAnsi="Times New Roman" w:cs="Times New Roman"/>
        </w:rPr>
        <w:drawing>
          <wp:inline distT="0" distB="0" distL="0" distR="0">
            <wp:extent cx="3120799" cy="2217107"/>
            <wp:effectExtent l="19050" t="0" r="3401" b="0"/>
            <wp:docPr id="2" name="Рисунок 2" descr="C:\Users\Администратор\Desktop\014.jpg"/>
            <wp:cNvGraphicFramePr/>
            <a:graphic xmlns:a="http://schemas.openxmlformats.org/drawingml/2006/main">
              <a:graphicData uri="http://schemas.openxmlformats.org/drawingml/2006/picture">
                <pic:pic xmlns:pic="http://schemas.openxmlformats.org/drawingml/2006/picture">
                  <pic:nvPicPr>
                    <pic:cNvPr id="5126" name="Picture 7" descr="C:\Users\Администратор\Desktop\014.jpg"/>
                    <pic:cNvPicPr>
                      <a:picLocks noChangeAspect="1" noChangeArrowheads="1"/>
                    </pic:cNvPicPr>
                  </pic:nvPicPr>
                  <pic:blipFill>
                    <a:blip r:embed="rId12"/>
                    <a:srcRect/>
                    <a:stretch>
                      <a:fillRect/>
                    </a:stretch>
                  </pic:blipFill>
                  <pic:spPr bwMode="auto">
                    <a:xfrm>
                      <a:off x="0" y="0"/>
                      <a:ext cx="3122670" cy="2218436"/>
                    </a:xfrm>
                    <a:prstGeom prst="rect">
                      <a:avLst/>
                    </a:prstGeom>
                    <a:noFill/>
                    <a:ln w="9525">
                      <a:noFill/>
                      <a:miter lim="800000"/>
                      <a:headEnd/>
                      <a:tailEnd/>
                    </a:ln>
                  </pic:spPr>
                </pic:pic>
              </a:graphicData>
            </a:graphic>
          </wp:inline>
        </w:drawing>
      </w:r>
    </w:p>
    <w:p w:rsidR="004C45BD" w:rsidRPr="001B3B76" w:rsidRDefault="004C45BD" w:rsidP="004C45BD">
      <w:pPr>
        <w:rPr>
          <w:rFonts w:ascii="Times New Roman" w:hAnsi="Times New Roman" w:cs="Times New Roman"/>
        </w:rPr>
      </w:pPr>
      <w:r w:rsidRPr="004C45BD">
        <w:rPr>
          <w:rFonts w:ascii="Times New Roman" w:hAnsi="Times New Roman" w:cs="Times New Roman"/>
        </w:rPr>
        <w:drawing>
          <wp:inline distT="0" distB="0" distL="0" distR="0">
            <wp:extent cx="2392472" cy="1916482"/>
            <wp:effectExtent l="19050" t="0" r="7828" b="0"/>
            <wp:docPr id="6" name="Рисунок 5" descr="C:\Documents and Settings\Admin\Мои документы\Мои рисунки\Новая папка (4)\DSCN0873.jpg"/>
            <wp:cNvGraphicFramePr/>
            <a:graphic xmlns:a="http://schemas.openxmlformats.org/drawingml/2006/main">
              <a:graphicData uri="http://schemas.openxmlformats.org/drawingml/2006/picture">
                <pic:pic xmlns:pic="http://schemas.openxmlformats.org/drawingml/2006/picture">
                  <pic:nvPicPr>
                    <pic:cNvPr id="7171" name="Picture 2" descr="C:\Documents and Settings\Admin\Мои документы\Мои рисунки\Новая папка (4)\DSCN0873.jpg"/>
                    <pic:cNvPicPr>
                      <a:picLocks noGrp="1" noChangeAspect="1" noChangeArrowheads="1"/>
                    </pic:cNvPicPr>
                  </pic:nvPicPr>
                  <pic:blipFill>
                    <a:blip r:embed="rId13" cstate="print"/>
                    <a:srcRect l="24942" t="5405" r="10622" b="24591"/>
                    <a:stretch>
                      <a:fillRect/>
                    </a:stretch>
                  </pic:blipFill>
                  <pic:spPr bwMode="auto">
                    <a:xfrm>
                      <a:off x="0" y="0"/>
                      <a:ext cx="2392959" cy="1916872"/>
                    </a:xfrm>
                    <a:prstGeom prst="rect">
                      <a:avLst/>
                    </a:prstGeom>
                    <a:noFill/>
                    <a:ln w="9525">
                      <a:noFill/>
                      <a:miter lim="800000"/>
                      <a:headEnd/>
                      <a:tailEnd/>
                    </a:ln>
                  </pic:spPr>
                </pic:pic>
              </a:graphicData>
            </a:graphic>
          </wp:inline>
        </w:drawing>
      </w:r>
    </w:p>
    <w:p w:rsidR="004C45BD" w:rsidRDefault="004C45BD" w:rsidP="004C45BD">
      <w:pPr>
        <w:rPr>
          <w:rFonts w:ascii="Times New Roman" w:hAnsi="Times New Roman" w:cs="Times New Roman"/>
        </w:rPr>
      </w:pPr>
    </w:p>
    <w:p w:rsidR="004C45BD" w:rsidRPr="004C45BD" w:rsidRDefault="004C45BD" w:rsidP="004C45BD">
      <w:pPr>
        <w:rPr>
          <w:noProof/>
          <w:lang w:eastAsia="ru-RU"/>
        </w:rPr>
      </w:pPr>
      <w:r w:rsidRPr="001B3B76">
        <w:rPr>
          <w:rFonts w:ascii="Times New Roman" w:hAnsi="Times New Roman" w:cs="Times New Roman"/>
          <w:noProof/>
          <w:sz w:val="24"/>
          <w:szCs w:val="24"/>
          <w:lang w:eastAsia="ru-RU"/>
        </w:rPr>
        <w:lastRenderedPageBreak/>
        <w:t>Выписки из приказов по начальной школе № 66.</w:t>
      </w:r>
    </w:p>
    <w:p w:rsidR="004C45BD" w:rsidRDefault="004C45BD" w:rsidP="004C45BD">
      <w:pPr>
        <w:rPr>
          <w:rFonts w:ascii="Times New Roman" w:hAnsi="Times New Roman" w:cs="Times New Roman"/>
          <w:noProof/>
          <w:sz w:val="24"/>
          <w:szCs w:val="24"/>
          <w:lang w:eastAsia="ru-RU"/>
        </w:rPr>
      </w:pPr>
      <w:r w:rsidRPr="004C45BD">
        <w:rPr>
          <w:rFonts w:ascii="Times New Roman" w:hAnsi="Times New Roman" w:cs="Times New Roman"/>
          <w:noProof/>
          <w:sz w:val="24"/>
          <w:szCs w:val="24"/>
          <w:lang w:eastAsia="ru-RU"/>
        </w:rPr>
        <w:drawing>
          <wp:inline distT="0" distB="0" distL="0" distR="0">
            <wp:extent cx="4032250" cy="3095625"/>
            <wp:effectExtent l="19050" t="0" r="6350" b="0"/>
            <wp:docPr id="3" name="Рисунок 3" descr="C:\Documents and Settings\Admin\Мои документы\Мои рисунки\Новая папка (4)\DSCN0874.jpg"/>
            <wp:cNvGraphicFramePr/>
            <a:graphic xmlns:a="http://schemas.openxmlformats.org/drawingml/2006/main">
              <a:graphicData uri="http://schemas.openxmlformats.org/drawingml/2006/picture">
                <pic:pic xmlns:pic="http://schemas.openxmlformats.org/drawingml/2006/picture">
                  <pic:nvPicPr>
                    <pic:cNvPr id="7172" name="Рисунок 5" descr="C:\Documents and Settings\Admin\Мои документы\Мои рисунки\Новая папка (4)\DSCN0874.jpg"/>
                    <pic:cNvPicPr>
                      <a:picLocks noChangeAspect="1" noChangeArrowheads="1"/>
                    </pic:cNvPicPr>
                  </pic:nvPicPr>
                  <pic:blipFill>
                    <a:blip r:embed="rId14"/>
                    <a:srcRect l="3688" b="32170"/>
                    <a:stretch>
                      <a:fillRect/>
                    </a:stretch>
                  </pic:blipFill>
                  <pic:spPr bwMode="auto">
                    <a:xfrm>
                      <a:off x="0" y="0"/>
                      <a:ext cx="4032250" cy="3095625"/>
                    </a:xfrm>
                    <a:prstGeom prst="rect">
                      <a:avLst/>
                    </a:prstGeom>
                    <a:noFill/>
                    <a:ln w="9525">
                      <a:noFill/>
                      <a:miter lim="800000"/>
                      <a:headEnd/>
                      <a:tailEnd/>
                    </a:ln>
                  </pic:spPr>
                </pic:pic>
              </a:graphicData>
            </a:graphic>
          </wp:inline>
        </w:drawing>
      </w:r>
    </w:p>
    <w:p w:rsidR="004C45BD" w:rsidRDefault="004C45BD" w:rsidP="004C45BD">
      <w:pPr>
        <w:rPr>
          <w:rFonts w:ascii="Times New Roman" w:hAnsi="Times New Roman" w:cs="Times New Roman"/>
          <w:noProof/>
          <w:sz w:val="24"/>
          <w:szCs w:val="24"/>
          <w:lang w:eastAsia="ru-RU"/>
        </w:rPr>
      </w:pPr>
      <w:r w:rsidRPr="004C45BD">
        <w:rPr>
          <w:rFonts w:ascii="Times New Roman" w:hAnsi="Times New Roman" w:cs="Times New Roman"/>
          <w:noProof/>
          <w:sz w:val="24"/>
          <w:szCs w:val="24"/>
          <w:lang w:eastAsia="ru-RU"/>
        </w:rPr>
        <w:drawing>
          <wp:inline distT="0" distB="0" distL="0" distR="0">
            <wp:extent cx="4176712" cy="3148012"/>
            <wp:effectExtent l="19050" t="0" r="0" b="0"/>
            <wp:docPr id="4" name="Рисунок 4" descr="C:\Documents and Settings\Admin\Мои документы\Мои рисунки\Новая папка (4)\DSCN0877.jpg"/>
            <wp:cNvGraphicFramePr/>
            <a:graphic xmlns:a="http://schemas.openxmlformats.org/drawingml/2006/main">
              <a:graphicData uri="http://schemas.openxmlformats.org/drawingml/2006/picture">
                <pic:pic xmlns:pic="http://schemas.openxmlformats.org/drawingml/2006/picture">
                  <pic:nvPicPr>
                    <pic:cNvPr id="7173" name="Рисунок 6" descr="C:\Documents and Settings\Admin\Мои документы\Мои рисунки\Новая папка (4)\DSCN0877.jpg"/>
                    <pic:cNvPicPr>
                      <a:picLocks noChangeAspect="1" noChangeArrowheads="1"/>
                    </pic:cNvPicPr>
                  </pic:nvPicPr>
                  <pic:blipFill>
                    <a:blip r:embed="rId15"/>
                    <a:srcRect b="22150"/>
                    <a:stretch>
                      <a:fillRect/>
                    </a:stretch>
                  </pic:blipFill>
                  <pic:spPr bwMode="auto">
                    <a:xfrm>
                      <a:off x="0" y="0"/>
                      <a:ext cx="4176712" cy="3148012"/>
                    </a:xfrm>
                    <a:prstGeom prst="rect">
                      <a:avLst/>
                    </a:prstGeom>
                    <a:noFill/>
                    <a:ln w="9525">
                      <a:noFill/>
                      <a:miter lim="800000"/>
                      <a:headEnd/>
                      <a:tailEnd/>
                    </a:ln>
                  </pic:spPr>
                </pic:pic>
              </a:graphicData>
            </a:graphic>
          </wp:inline>
        </w:drawing>
      </w:r>
    </w:p>
    <w:p w:rsidR="004C45BD" w:rsidRDefault="004C45BD" w:rsidP="004C45BD">
      <w:pPr>
        <w:rPr>
          <w:rFonts w:ascii="Times New Roman" w:hAnsi="Times New Roman" w:cs="Times New Roman"/>
          <w:b/>
          <w:bCs/>
          <w:sz w:val="24"/>
          <w:szCs w:val="24"/>
        </w:rPr>
      </w:pPr>
      <w:r w:rsidRPr="004C45BD">
        <w:rPr>
          <w:rFonts w:ascii="Times New Roman" w:hAnsi="Times New Roman" w:cs="Times New Roman"/>
          <w:b/>
          <w:bCs/>
          <w:sz w:val="24"/>
          <w:szCs w:val="24"/>
        </w:rPr>
        <w:drawing>
          <wp:anchor distT="0" distB="0" distL="114300" distR="114300" simplePos="0" relativeHeight="251659264" behindDoc="0" locked="0" layoutInCell="1" allowOverlap="1">
            <wp:simplePos x="0" y="0"/>
            <wp:positionH relativeFrom="column">
              <wp:posOffset>16153</wp:posOffset>
            </wp:positionH>
            <wp:positionV relativeFrom="paragraph">
              <wp:posOffset>217762</wp:posOffset>
            </wp:positionV>
            <wp:extent cx="3119903" cy="2473890"/>
            <wp:effectExtent l="19050" t="0" r="4297" b="0"/>
            <wp:wrapSquare wrapText="bothSides"/>
            <wp:docPr id="8" name="Рисунок 7" descr="K:\Баторов\DSCN4430.JPG"/>
            <wp:cNvGraphicFramePr/>
            <a:graphic xmlns:a="http://schemas.openxmlformats.org/drawingml/2006/main">
              <a:graphicData uri="http://schemas.openxmlformats.org/drawingml/2006/picture">
                <pic:pic xmlns:pic="http://schemas.openxmlformats.org/drawingml/2006/picture">
                  <pic:nvPicPr>
                    <pic:cNvPr id="36866" name="Picture 2" descr="K:\Баторов\DSCN4430.JPG"/>
                    <pic:cNvPicPr>
                      <a:picLocks noChangeAspect="1" noChangeArrowheads="1"/>
                    </pic:cNvPicPr>
                  </pic:nvPicPr>
                  <pic:blipFill>
                    <a:blip r:embed="rId16" cstate="print"/>
                    <a:srcRect/>
                    <a:stretch>
                      <a:fillRect/>
                    </a:stretch>
                  </pic:blipFill>
                  <pic:spPr bwMode="auto">
                    <a:xfrm>
                      <a:off x="0" y="0"/>
                      <a:ext cx="3119903" cy="2473890"/>
                    </a:xfrm>
                    <a:prstGeom prst="rect">
                      <a:avLst/>
                    </a:prstGeom>
                    <a:noFill/>
                    <a:ln w="9525">
                      <a:noFill/>
                      <a:miter lim="800000"/>
                      <a:headEnd/>
                      <a:tailEnd/>
                    </a:ln>
                  </pic:spPr>
                </pic:pic>
              </a:graphicData>
            </a:graphic>
          </wp:anchor>
        </w:drawing>
      </w:r>
      <w:r w:rsidRPr="001B3B76">
        <w:rPr>
          <w:rFonts w:ascii="Times New Roman" w:hAnsi="Times New Roman" w:cs="Times New Roman"/>
          <w:b/>
          <w:bCs/>
          <w:sz w:val="24"/>
          <w:szCs w:val="24"/>
        </w:rPr>
        <w:t xml:space="preserve">Мероприятие памяти Иннокентия </w:t>
      </w:r>
      <w:proofErr w:type="spellStart"/>
      <w:r w:rsidRPr="001B3B76">
        <w:rPr>
          <w:rFonts w:ascii="Times New Roman" w:hAnsi="Times New Roman" w:cs="Times New Roman"/>
          <w:b/>
          <w:bCs/>
          <w:sz w:val="24"/>
          <w:szCs w:val="24"/>
        </w:rPr>
        <w:t>Баторова</w:t>
      </w:r>
      <w:proofErr w:type="spellEnd"/>
      <w:r w:rsidRPr="001B3B76">
        <w:rPr>
          <w:rFonts w:ascii="Times New Roman" w:hAnsi="Times New Roman" w:cs="Times New Roman"/>
          <w:b/>
          <w:bCs/>
          <w:sz w:val="24"/>
          <w:szCs w:val="24"/>
        </w:rPr>
        <w:t xml:space="preserve"> в библиотеке имени  И. Калашникова. 2016г.</w:t>
      </w:r>
    </w:p>
    <w:p w:rsidR="004C45BD" w:rsidRDefault="004C45BD" w:rsidP="004C45BD">
      <w:pPr>
        <w:rPr>
          <w:rFonts w:ascii="Times New Roman" w:hAnsi="Times New Roman" w:cs="Times New Roman"/>
          <w:b/>
          <w:bCs/>
          <w:sz w:val="24"/>
          <w:szCs w:val="24"/>
        </w:rPr>
      </w:pPr>
    </w:p>
    <w:p w:rsidR="004C45BD" w:rsidRDefault="004C45BD" w:rsidP="004C45BD">
      <w:pPr>
        <w:rPr>
          <w:rFonts w:ascii="Times New Roman" w:hAnsi="Times New Roman" w:cs="Times New Roman"/>
          <w:b/>
          <w:bCs/>
          <w:sz w:val="24"/>
          <w:szCs w:val="24"/>
        </w:rPr>
      </w:pPr>
    </w:p>
    <w:p w:rsidR="004C45BD" w:rsidRDefault="004C45BD" w:rsidP="004C45BD">
      <w:pPr>
        <w:rPr>
          <w:rFonts w:ascii="Times New Roman" w:hAnsi="Times New Roman" w:cs="Times New Roman"/>
          <w:b/>
          <w:bCs/>
          <w:sz w:val="24"/>
          <w:szCs w:val="24"/>
        </w:rPr>
      </w:pPr>
    </w:p>
    <w:p w:rsidR="004C45BD" w:rsidRDefault="004C45BD" w:rsidP="004C45BD">
      <w:pPr>
        <w:rPr>
          <w:rFonts w:ascii="Times New Roman" w:hAnsi="Times New Roman" w:cs="Times New Roman"/>
          <w:b/>
          <w:bCs/>
          <w:sz w:val="24"/>
          <w:szCs w:val="24"/>
        </w:rPr>
      </w:pPr>
    </w:p>
    <w:p w:rsidR="004C45BD" w:rsidRDefault="004C45BD" w:rsidP="004C45BD">
      <w:pPr>
        <w:rPr>
          <w:rFonts w:ascii="Times New Roman" w:hAnsi="Times New Roman" w:cs="Times New Roman"/>
          <w:b/>
          <w:bCs/>
          <w:sz w:val="24"/>
          <w:szCs w:val="24"/>
        </w:rPr>
      </w:pPr>
    </w:p>
    <w:p w:rsidR="004C45BD" w:rsidRDefault="004C45BD" w:rsidP="004C45BD">
      <w:pPr>
        <w:rPr>
          <w:rFonts w:ascii="Times New Roman" w:hAnsi="Times New Roman" w:cs="Times New Roman"/>
          <w:b/>
          <w:bCs/>
          <w:sz w:val="24"/>
          <w:szCs w:val="24"/>
        </w:rPr>
      </w:pPr>
    </w:p>
    <w:p w:rsidR="004C45BD" w:rsidRDefault="004C45BD" w:rsidP="004C45BD">
      <w:pPr>
        <w:rPr>
          <w:rFonts w:ascii="Times New Roman" w:hAnsi="Times New Roman" w:cs="Times New Roman"/>
          <w:b/>
          <w:bCs/>
          <w:sz w:val="24"/>
          <w:szCs w:val="24"/>
        </w:rPr>
      </w:pPr>
    </w:p>
    <w:p w:rsidR="004C45BD" w:rsidRDefault="004C45BD" w:rsidP="004C45BD">
      <w:pPr>
        <w:rPr>
          <w:rFonts w:ascii="Times New Roman" w:hAnsi="Times New Roman" w:cs="Times New Roman"/>
          <w:sz w:val="24"/>
          <w:szCs w:val="24"/>
        </w:rPr>
      </w:pPr>
    </w:p>
    <w:p w:rsidR="004C45BD" w:rsidRDefault="004C45BD" w:rsidP="004C45BD">
      <w:pPr>
        <w:rPr>
          <w:rFonts w:ascii="Times New Roman" w:hAnsi="Times New Roman" w:cs="Times New Roman"/>
          <w:sz w:val="24"/>
          <w:szCs w:val="24"/>
        </w:rPr>
      </w:pPr>
    </w:p>
    <w:p w:rsidR="004C45BD" w:rsidRDefault="004C45BD" w:rsidP="004C45BD">
      <w:pPr>
        <w:rPr>
          <w:rFonts w:ascii="Times New Roman" w:hAnsi="Times New Roman" w:cs="Times New Roman"/>
          <w:sz w:val="24"/>
          <w:szCs w:val="24"/>
        </w:rPr>
      </w:pPr>
    </w:p>
    <w:p w:rsidR="004C45BD" w:rsidRDefault="004C45BD" w:rsidP="004C45B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0967"/>
            <wp:effectExtent l="19050" t="0" r="3175" b="0"/>
            <wp:docPr id="9" name="Рисунок 1" descr="C:\Users\FILLER\Pictures\мероприятие Баторов\DSC0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LER\Pictures\мероприятие Баторов\DSC02778.JPG"/>
                    <pic:cNvPicPr>
                      <a:picLocks noChangeAspect="1" noChangeArrowheads="1"/>
                    </pic:cNvPicPr>
                  </pic:nvPicPr>
                  <pic:blipFill>
                    <a:blip r:embed="rId17" cstate="print"/>
                    <a:srcRect/>
                    <a:stretch>
                      <a:fillRect/>
                    </a:stretch>
                  </pic:blipFill>
                  <pic:spPr bwMode="auto">
                    <a:xfrm>
                      <a:off x="0" y="0"/>
                      <a:ext cx="5940425" cy="334096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Городское мероприятие </w:t>
      </w:r>
      <w:proofErr w:type="spellStart"/>
      <w:r>
        <w:rPr>
          <w:rFonts w:ascii="Times New Roman" w:hAnsi="Times New Roman" w:cs="Times New Roman"/>
          <w:sz w:val="24"/>
          <w:szCs w:val="24"/>
        </w:rPr>
        <w:t>амяти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Баторова</w:t>
      </w:r>
      <w:proofErr w:type="spellEnd"/>
      <w:r>
        <w:rPr>
          <w:rFonts w:ascii="Times New Roman" w:hAnsi="Times New Roman" w:cs="Times New Roman"/>
          <w:sz w:val="24"/>
          <w:szCs w:val="24"/>
        </w:rPr>
        <w:t xml:space="preserve"> И.Н.  май 2017г.</w:t>
      </w:r>
    </w:p>
    <w:p w:rsidR="004C45BD" w:rsidRDefault="004C45BD" w:rsidP="004C45B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340967"/>
            <wp:effectExtent l="19050" t="0" r="3175" b="0"/>
            <wp:docPr id="10" name="Рисунок 2" descr="C:\Users\FILLER\Pictures\велопробег избранное\DSC0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LER\Pictures\велопробег избранное\DSC03875.JPG"/>
                    <pic:cNvPicPr>
                      <a:picLocks noChangeAspect="1" noChangeArrowheads="1"/>
                    </pic:cNvPicPr>
                  </pic:nvPicPr>
                  <pic:blipFill>
                    <a:blip r:embed="rId18" cstate="print"/>
                    <a:srcRect/>
                    <a:stretch>
                      <a:fillRect/>
                    </a:stretch>
                  </pic:blipFill>
                  <pic:spPr bwMode="auto">
                    <a:xfrm>
                      <a:off x="0" y="0"/>
                      <a:ext cx="5940425" cy="3340967"/>
                    </a:xfrm>
                    <a:prstGeom prst="rect">
                      <a:avLst/>
                    </a:prstGeom>
                    <a:noFill/>
                    <a:ln w="9525">
                      <a:noFill/>
                      <a:miter lim="800000"/>
                      <a:headEnd/>
                      <a:tailEnd/>
                    </a:ln>
                  </pic:spPr>
                </pic:pic>
              </a:graphicData>
            </a:graphic>
          </wp:inline>
        </w:drawing>
      </w:r>
    </w:p>
    <w:p w:rsidR="004C45BD" w:rsidRPr="001B3B76" w:rsidRDefault="004C45BD" w:rsidP="004C45B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340967"/>
            <wp:effectExtent l="19050" t="0" r="3175" b="0"/>
            <wp:docPr id="11" name="Рисунок 3" descr="C:\Users\FILLER\Pictures\велопробег дя Лутченко)\DSC0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LER\Pictures\велопробег дя Лутченко)\DSC03906.JPG"/>
                    <pic:cNvPicPr>
                      <a:picLocks noChangeAspect="1" noChangeArrowheads="1"/>
                    </pic:cNvPicPr>
                  </pic:nvPicPr>
                  <pic:blipFill>
                    <a:blip r:embed="rId19" cstate="print"/>
                    <a:srcRect/>
                    <a:stretch>
                      <a:fillRect/>
                    </a:stretch>
                  </pic:blipFill>
                  <pic:spPr bwMode="auto">
                    <a:xfrm>
                      <a:off x="0" y="0"/>
                      <a:ext cx="5940425" cy="3340967"/>
                    </a:xfrm>
                    <a:prstGeom prst="rect">
                      <a:avLst/>
                    </a:prstGeom>
                    <a:noFill/>
                    <a:ln w="9525">
                      <a:noFill/>
                      <a:miter lim="800000"/>
                      <a:headEnd/>
                      <a:tailEnd/>
                    </a:ln>
                  </pic:spPr>
                </pic:pic>
              </a:graphicData>
            </a:graphic>
          </wp:inline>
        </w:drawing>
      </w:r>
    </w:p>
    <w:p w:rsidR="003930BB" w:rsidRDefault="003930BB"/>
    <w:sectPr w:rsidR="003930BB" w:rsidSect="001B3B76">
      <w:type w:val="continuous"/>
      <w:pgSz w:w="11906" w:h="16838"/>
      <w:pgMar w:top="709"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078"/>
      <w:docPartObj>
        <w:docPartGallery w:val="Page Numbers (Bottom of Page)"/>
        <w:docPartUnique/>
      </w:docPartObj>
    </w:sdtPr>
    <w:sdtEndPr/>
    <w:sdtContent>
      <w:p w:rsidR="001B3B76" w:rsidRDefault="004C45BD">
        <w:pPr>
          <w:pStyle w:val="a6"/>
          <w:jc w:val="right"/>
        </w:pPr>
        <w:r>
          <w:fldChar w:fldCharType="begin"/>
        </w:r>
        <w:r>
          <w:instrText xml:space="preserve"> PAGE   \* MERGEFORMAT </w:instrText>
        </w:r>
        <w:r>
          <w:fldChar w:fldCharType="separate"/>
        </w:r>
        <w:r>
          <w:rPr>
            <w:noProof/>
          </w:rPr>
          <w:t>1</w:t>
        </w:r>
        <w:r>
          <w:fldChar w:fldCharType="end"/>
        </w:r>
      </w:p>
    </w:sdtContent>
  </w:sdt>
  <w:p w:rsidR="001B3B76" w:rsidRDefault="004C45BD">
    <w:pPr>
      <w:pStyle w:val="a6"/>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5047B"/>
    <w:multiLevelType w:val="multilevel"/>
    <w:tmpl w:val="A84E37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634F2BF4"/>
    <w:multiLevelType w:val="hybridMultilevel"/>
    <w:tmpl w:val="212CF5C4"/>
    <w:lvl w:ilvl="0" w:tplc="F89C1B4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characterSpacingControl w:val="doNotCompress"/>
  <w:compat/>
  <w:rsids>
    <w:rsidRoot w:val="004C45BD"/>
    <w:rsid w:val="003930BB"/>
    <w:rsid w:val="004C45BD"/>
    <w:rsid w:val="00A32B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5B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45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nhideWhenUsed/>
    <w:rsid w:val="004C45BD"/>
    <w:rPr>
      <w:color w:val="0000FF"/>
      <w:u w:val="single"/>
    </w:rPr>
  </w:style>
  <w:style w:type="paragraph" w:customStyle="1" w:styleId="Default">
    <w:name w:val="Default"/>
    <w:rsid w:val="004C45BD"/>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4C45BD"/>
    <w:pPr>
      <w:ind w:left="720"/>
      <w:contextualSpacing/>
    </w:pPr>
  </w:style>
  <w:style w:type="paragraph" w:styleId="a6">
    <w:name w:val="footer"/>
    <w:basedOn w:val="a"/>
    <w:link w:val="a7"/>
    <w:uiPriority w:val="99"/>
    <w:unhideWhenUsed/>
    <w:rsid w:val="004C45B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C45BD"/>
  </w:style>
  <w:style w:type="character" w:styleId="HTML">
    <w:name w:val="HTML Cite"/>
    <w:basedOn w:val="a0"/>
    <w:uiPriority w:val="99"/>
    <w:semiHidden/>
    <w:unhideWhenUsed/>
    <w:rsid w:val="004C45BD"/>
    <w:rPr>
      <w:i/>
      <w:iCs/>
    </w:rPr>
  </w:style>
  <w:style w:type="paragraph" w:styleId="a8">
    <w:name w:val="Title"/>
    <w:basedOn w:val="a"/>
    <w:link w:val="a9"/>
    <w:qFormat/>
    <w:rsid w:val="004C45BD"/>
    <w:pPr>
      <w:spacing w:after="0" w:line="240" w:lineRule="auto"/>
      <w:jc w:val="center"/>
    </w:pPr>
    <w:rPr>
      <w:rFonts w:ascii="Times New Roman" w:eastAsia="Times New Roman" w:hAnsi="Times New Roman" w:cs="Times New Roman"/>
      <w:b/>
      <w:bCs/>
      <w:sz w:val="24"/>
      <w:szCs w:val="24"/>
      <w:lang w:eastAsia="ru-RU"/>
    </w:rPr>
  </w:style>
  <w:style w:type="character" w:customStyle="1" w:styleId="a9">
    <w:name w:val="Название Знак"/>
    <w:basedOn w:val="a0"/>
    <w:link w:val="a8"/>
    <w:rsid w:val="004C45BD"/>
    <w:rPr>
      <w:rFonts w:ascii="Times New Roman" w:eastAsia="Times New Roman" w:hAnsi="Times New Roman" w:cs="Times New Roman"/>
      <w:b/>
      <w:bCs/>
      <w:sz w:val="24"/>
      <w:szCs w:val="24"/>
      <w:lang w:eastAsia="ru-RU"/>
    </w:rPr>
  </w:style>
  <w:style w:type="paragraph" w:styleId="aa">
    <w:name w:val="Balloon Text"/>
    <w:basedOn w:val="a"/>
    <w:link w:val="ab"/>
    <w:uiPriority w:val="99"/>
    <w:semiHidden/>
    <w:unhideWhenUsed/>
    <w:rsid w:val="004C45B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C45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su.r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ondokovna@rambler.ru" TargetMode="External"/><Relationship Id="rId11" Type="http://schemas.openxmlformats.org/officeDocument/2006/relationships/image" Target="media/image1.jpeg"/><Relationship Id="rId5" Type="http://schemas.openxmlformats.org/officeDocument/2006/relationships/hyperlink" Target="mailto:schooluu41@gmail.com" TargetMode="External"/><Relationship Id="rId15" Type="http://schemas.openxmlformats.org/officeDocument/2006/relationships/image" Target="media/image5.jpeg"/><Relationship Id="rId10" Type="http://schemas.openxmlformats.org/officeDocument/2006/relationships/hyperlink" Target="http://pamyiat.narod.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senat.org"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3677</Words>
  <Characters>20962</Characters>
  <Application>Microsoft Office Word</Application>
  <DocSecurity>0</DocSecurity>
  <Lines>174</Lines>
  <Paragraphs>49</Paragraphs>
  <ScaleCrop>false</ScaleCrop>
  <Company>SPecialiST RePack</Company>
  <LinksUpToDate>false</LinksUpToDate>
  <CharactersWithSpaces>24590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FILLER</dc:creator>
  <cp:lastModifiedBy>FILLER</cp:lastModifiedBy>
  <cp:revision>1</cp:revision>
  <dcterms:created xsi:type="dcterms:W3CDTF">2018-03-24T15:30:00Z</dcterms:created>
  <dcterms:modified xsi:type="dcterms:W3CDTF">2018-03-24T15:39:00Z</dcterms:modified>
</cp:coreProperties>
</file>